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F77" w:rsidRPr="000C728D" w:rsidRDefault="00D9583C" w:rsidP="00D432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информации отдела сельского хозяйства Администрации муниципального образования «Смоленский район» Смоленской области об основных направлениях деятельности</w:t>
      </w:r>
    </w:p>
    <w:p w:rsidR="007A7EE1" w:rsidRPr="000C728D" w:rsidRDefault="00A90B1F" w:rsidP="00D43299">
      <w:pPr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0C728D">
        <w:rPr>
          <w:rFonts w:ascii="Times New Roman" w:hAnsi="Times New Roman" w:cs="Times New Roman"/>
          <w:sz w:val="28"/>
          <w:szCs w:val="28"/>
        </w:rPr>
        <w:t xml:space="preserve">Отдел сельского хозяйства муниципального образования «Смоленский район» Смоленской области образован в мае 2014 года после ликвидации Управления сельского хозяйства Смоленского района Смоленской области. </w:t>
      </w:r>
      <w:r w:rsidR="007A7EE1" w:rsidRPr="000C728D">
        <w:rPr>
          <w:rFonts w:ascii="Times New Roman" w:hAnsi="Times New Roman" w:cs="Times New Roman"/>
          <w:sz w:val="28"/>
          <w:szCs w:val="28"/>
        </w:rPr>
        <w:t>Штат сотрудников отдела состоит из  заместителя</w:t>
      </w:r>
      <w:r w:rsidRPr="000C728D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–</w:t>
      </w:r>
      <w:r w:rsidR="007A7EE1" w:rsidRPr="000C728D">
        <w:rPr>
          <w:rFonts w:ascii="Times New Roman" w:hAnsi="Times New Roman" w:cs="Times New Roman"/>
          <w:sz w:val="28"/>
          <w:szCs w:val="28"/>
        </w:rPr>
        <w:t xml:space="preserve"> начальника отдела сельского хозяйства, главного специалиста, двух старших менеджеров. Основными задачами структурного звена являются:</w:t>
      </w:r>
    </w:p>
    <w:p w:rsidR="007A7EE1" w:rsidRPr="000C728D" w:rsidRDefault="007A7EE1" w:rsidP="00D43299">
      <w:pPr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0C728D">
        <w:rPr>
          <w:rFonts w:ascii="Times New Roman" w:hAnsi="Times New Roman" w:cs="Times New Roman"/>
          <w:sz w:val="28"/>
          <w:szCs w:val="28"/>
        </w:rPr>
        <w:t>- взаимодействие с Департаментом Смоленской области по сельскому хозяйству</w:t>
      </w:r>
      <w:r w:rsidR="00D61081" w:rsidRPr="000C728D">
        <w:rPr>
          <w:rFonts w:ascii="Times New Roman" w:hAnsi="Times New Roman" w:cs="Times New Roman"/>
          <w:sz w:val="28"/>
          <w:szCs w:val="28"/>
        </w:rPr>
        <w:t xml:space="preserve"> </w:t>
      </w:r>
      <w:r w:rsidR="002D133B" w:rsidRPr="000C728D">
        <w:rPr>
          <w:rFonts w:ascii="Times New Roman" w:hAnsi="Times New Roman" w:cs="Times New Roman"/>
          <w:sz w:val="28"/>
          <w:szCs w:val="28"/>
        </w:rPr>
        <w:t xml:space="preserve">и продовольствию </w:t>
      </w:r>
      <w:r w:rsidR="00D61081" w:rsidRPr="000C728D">
        <w:rPr>
          <w:rFonts w:ascii="Times New Roman" w:hAnsi="Times New Roman" w:cs="Times New Roman"/>
          <w:sz w:val="28"/>
          <w:szCs w:val="28"/>
        </w:rPr>
        <w:t>(далее-Департамент)</w:t>
      </w:r>
      <w:r w:rsidRPr="000C728D">
        <w:rPr>
          <w:rFonts w:ascii="Times New Roman" w:hAnsi="Times New Roman" w:cs="Times New Roman"/>
          <w:sz w:val="28"/>
          <w:szCs w:val="28"/>
        </w:rPr>
        <w:t xml:space="preserve"> </w:t>
      </w:r>
      <w:r w:rsidR="0096429A" w:rsidRPr="000C728D">
        <w:rPr>
          <w:rFonts w:ascii="Times New Roman" w:hAnsi="Times New Roman" w:cs="Times New Roman"/>
          <w:sz w:val="28"/>
          <w:szCs w:val="28"/>
        </w:rPr>
        <w:t>с целью привлечения сельскохозяйственных товаропроизводителей к участию в государственных программах и взаимосвязи с организациями различной формы собственности (крестьянские</w:t>
      </w:r>
      <w:r w:rsidR="00C572DC" w:rsidRPr="000C728D">
        <w:rPr>
          <w:rFonts w:ascii="Times New Roman" w:hAnsi="Times New Roman" w:cs="Times New Roman"/>
          <w:sz w:val="28"/>
          <w:szCs w:val="28"/>
        </w:rPr>
        <w:t xml:space="preserve"> </w:t>
      </w:r>
      <w:r w:rsidR="0096429A" w:rsidRPr="000C728D">
        <w:rPr>
          <w:rFonts w:ascii="Times New Roman" w:hAnsi="Times New Roman" w:cs="Times New Roman"/>
          <w:sz w:val="28"/>
          <w:szCs w:val="28"/>
        </w:rPr>
        <w:t>(фермерские) хозяйства, сельскохозяйственные производственные, сбытовые, потребительские кооперативы, ООО, ОАО, ЗАО);</w:t>
      </w:r>
    </w:p>
    <w:p w:rsidR="007A7EE1" w:rsidRPr="000C728D" w:rsidRDefault="007A7EE1" w:rsidP="00D43299">
      <w:pPr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0C728D">
        <w:rPr>
          <w:rFonts w:ascii="Times New Roman" w:hAnsi="Times New Roman" w:cs="Times New Roman"/>
          <w:sz w:val="28"/>
          <w:szCs w:val="28"/>
        </w:rPr>
        <w:t>- сбор оперативной</w:t>
      </w:r>
      <w:r w:rsidR="00522245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Pr="000C728D">
        <w:rPr>
          <w:rFonts w:ascii="Times New Roman" w:hAnsi="Times New Roman" w:cs="Times New Roman"/>
          <w:sz w:val="28"/>
          <w:szCs w:val="28"/>
        </w:rPr>
        <w:t xml:space="preserve"> по текущему состоянию в сельскохозяйственной отрасли Смоленского района, а так же </w:t>
      </w:r>
      <w:r w:rsidR="00D61081" w:rsidRPr="000C728D">
        <w:rPr>
          <w:rFonts w:ascii="Times New Roman" w:hAnsi="Times New Roman" w:cs="Times New Roman"/>
          <w:sz w:val="28"/>
          <w:szCs w:val="28"/>
        </w:rPr>
        <w:t>формирование сводов отчетности в бухгалтерской, агрономической и зоотехнической сфере в установленные Департаментом сроки, включая квартальные и годовые отчеты.</w:t>
      </w:r>
      <w:r w:rsidR="00D43299" w:rsidRPr="000C728D">
        <w:rPr>
          <w:rFonts w:ascii="Times New Roman" w:hAnsi="Times New Roman" w:cs="Times New Roman"/>
          <w:sz w:val="28"/>
          <w:szCs w:val="28"/>
        </w:rPr>
        <w:t xml:space="preserve"> Осуществление контроля производственных показателей, отраженных в формах статистики в разрезе сельхозтоваропроизводителей.</w:t>
      </w:r>
    </w:p>
    <w:p w:rsidR="007A7EE1" w:rsidRPr="000C728D" w:rsidRDefault="007A7EE1" w:rsidP="00D43299">
      <w:pPr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0C728D">
        <w:rPr>
          <w:rFonts w:ascii="Times New Roman" w:hAnsi="Times New Roman" w:cs="Times New Roman"/>
          <w:sz w:val="28"/>
          <w:szCs w:val="28"/>
        </w:rPr>
        <w:t xml:space="preserve">- </w:t>
      </w:r>
      <w:r w:rsidR="00C572DC" w:rsidRPr="000C728D">
        <w:rPr>
          <w:rFonts w:ascii="Times New Roman" w:hAnsi="Times New Roman" w:cs="Times New Roman"/>
          <w:sz w:val="28"/>
          <w:szCs w:val="28"/>
        </w:rPr>
        <w:t>кадровая работа;</w:t>
      </w:r>
    </w:p>
    <w:p w:rsidR="00C572DC" w:rsidRPr="000C728D" w:rsidRDefault="00C572DC" w:rsidP="00D43299">
      <w:pPr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0C728D">
        <w:rPr>
          <w:rFonts w:ascii="Times New Roman" w:hAnsi="Times New Roman" w:cs="Times New Roman"/>
          <w:sz w:val="28"/>
          <w:szCs w:val="28"/>
        </w:rPr>
        <w:t>- содействие личным подсобным хозяйствам в организации форм собственности как налогоплательщика;</w:t>
      </w:r>
    </w:p>
    <w:p w:rsidR="00C572DC" w:rsidRPr="000C728D" w:rsidRDefault="00C572DC" w:rsidP="00D43299">
      <w:pPr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0C728D">
        <w:rPr>
          <w:rFonts w:ascii="Times New Roman" w:hAnsi="Times New Roman" w:cs="Times New Roman"/>
          <w:sz w:val="28"/>
          <w:szCs w:val="28"/>
        </w:rPr>
        <w:t xml:space="preserve">- </w:t>
      </w:r>
      <w:r w:rsidR="00D61081" w:rsidRPr="000C728D">
        <w:rPr>
          <w:rFonts w:ascii="Times New Roman" w:hAnsi="Times New Roman" w:cs="Times New Roman"/>
          <w:sz w:val="28"/>
          <w:szCs w:val="28"/>
        </w:rPr>
        <w:t xml:space="preserve">практическая, консультационная и методическая </w:t>
      </w:r>
      <w:r w:rsidRPr="000C728D">
        <w:rPr>
          <w:rFonts w:ascii="Times New Roman" w:hAnsi="Times New Roman" w:cs="Times New Roman"/>
          <w:sz w:val="28"/>
          <w:szCs w:val="28"/>
        </w:rPr>
        <w:t xml:space="preserve">помощь </w:t>
      </w:r>
      <w:proofErr w:type="spellStart"/>
      <w:r w:rsidRPr="000C728D">
        <w:rPr>
          <w:rFonts w:ascii="Times New Roman" w:hAnsi="Times New Roman" w:cs="Times New Roman"/>
          <w:sz w:val="28"/>
          <w:szCs w:val="28"/>
        </w:rPr>
        <w:t>сельхоз</w:t>
      </w:r>
      <w:r w:rsidR="00690051">
        <w:rPr>
          <w:rFonts w:ascii="Times New Roman" w:hAnsi="Times New Roman" w:cs="Times New Roman"/>
          <w:sz w:val="28"/>
          <w:szCs w:val="28"/>
        </w:rPr>
        <w:t>организациям</w:t>
      </w:r>
      <w:proofErr w:type="spellEnd"/>
      <w:r w:rsidRPr="000C728D">
        <w:rPr>
          <w:rFonts w:ascii="Times New Roman" w:hAnsi="Times New Roman" w:cs="Times New Roman"/>
          <w:sz w:val="28"/>
          <w:szCs w:val="28"/>
        </w:rPr>
        <w:t xml:space="preserve"> в формировании любых форм отчетности в рамках компетенции;</w:t>
      </w:r>
    </w:p>
    <w:p w:rsidR="00C572DC" w:rsidRPr="000C728D" w:rsidRDefault="00C572DC" w:rsidP="00D43299">
      <w:pPr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0C728D">
        <w:rPr>
          <w:rFonts w:ascii="Times New Roman" w:hAnsi="Times New Roman" w:cs="Times New Roman"/>
          <w:sz w:val="28"/>
          <w:szCs w:val="28"/>
        </w:rPr>
        <w:t xml:space="preserve">- сотрудничество с малыми формами хозяйствования и личными подсобными хозяйствами в части </w:t>
      </w:r>
      <w:proofErr w:type="spellStart"/>
      <w:r w:rsidRPr="000C728D">
        <w:rPr>
          <w:rFonts w:ascii="Times New Roman" w:hAnsi="Times New Roman" w:cs="Times New Roman"/>
          <w:sz w:val="28"/>
          <w:szCs w:val="28"/>
        </w:rPr>
        <w:t>гра</w:t>
      </w:r>
      <w:r w:rsidR="00D61081" w:rsidRPr="000C728D">
        <w:rPr>
          <w:rFonts w:ascii="Times New Roman" w:hAnsi="Times New Roman" w:cs="Times New Roman"/>
          <w:sz w:val="28"/>
          <w:szCs w:val="28"/>
        </w:rPr>
        <w:t>н</w:t>
      </w:r>
      <w:r w:rsidRPr="000C728D">
        <w:rPr>
          <w:rFonts w:ascii="Times New Roman" w:hAnsi="Times New Roman" w:cs="Times New Roman"/>
          <w:sz w:val="28"/>
          <w:szCs w:val="28"/>
        </w:rPr>
        <w:t>товой</w:t>
      </w:r>
      <w:proofErr w:type="spellEnd"/>
      <w:r w:rsidRPr="000C728D">
        <w:rPr>
          <w:rFonts w:ascii="Times New Roman" w:hAnsi="Times New Roman" w:cs="Times New Roman"/>
          <w:sz w:val="28"/>
          <w:szCs w:val="28"/>
        </w:rPr>
        <w:t xml:space="preserve"> поддержки, помощь</w:t>
      </w:r>
      <w:r w:rsidR="00D61081" w:rsidRPr="000C728D">
        <w:rPr>
          <w:rFonts w:ascii="Times New Roman" w:hAnsi="Times New Roman" w:cs="Times New Roman"/>
          <w:sz w:val="28"/>
          <w:szCs w:val="28"/>
        </w:rPr>
        <w:t xml:space="preserve"> в документальном сопровождении;</w:t>
      </w:r>
    </w:p>
    <w:p w:rsidR="00D61081" w:rsidRPr="000C728D" w:rsidRDefault="00D61081" w:rsidP="00D43299">
      <w:pPr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0C728D">
        <w:rPr>
          <w:rFonts w:ascii="Times New Roman" w:hAnsi="Times New Roman" w:cs="Times New Roman"/>
          <w:sz w:val="28"/>
          <w:szCs w:val="28"/>
        </w:rPr>
        <w:t xml:space="preserve">- </w:t>
      </w:r>
      <w:r w:rsidR="00D43299" w:rsidRPr="000C728D">
        <w:rPr>
          <w:rFonts w:ascii="Times New Roman" w:hAnsi="Times New Roman" w:cs="Times New Roman"/>
          <w:sz w:val="28"/>
          <w:szCs w:val="28"/>
        </w:rPr>
        <w:t>выполнение постановлений, решений, приказов и инструкций вышестоящих органов.</w:t>
      </w:r>
    </w:p>
    <w:p w:rsidR="00690051" w:rsidRDefault="00632DD2" w:rsidP="00D43299">
      <w:pPr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B7C01">
        <w:rPr>
          <w:rFonts w:ascii="Times New Roman" w:hAnsi="Times New Roman" w:cs="Times New Roman"/>
          <w:sz w:val="28"/>
          <w:szCs w:val="28"/>
        </w:rPr>
        <w:t xml:space="preserve"> </w:t>
      </w:r>
      <w:r w:rsidR="00522245">
        <w:rPr>
          <w:rFonts w:ascii="Times New Roman" w:hAnsi="Times New Roman" w:cs="Times New Roman"/>
          <w:sz w:val="28"/>
          <w:szCs w:val="28"/>
        </w:rPr>
        <w:t xml:space="preserve">2019 году </w:t>
      </w:r>
      <w:r w:rsidR="00163A02">
        <w:rPr>
          <w:rFonts w:ascii="Times New Roman" w:hAnsi="Times New Roman" w:cs="Times New Roman"/>
          <w:sz w:val="28"/>
          <w:szCs w:val="28"/>
        </w:rPr>
        <w:t>63 организации ведут производственную деятельность, включая 36</w:t>
      </w:r>
      <w:r w:rsidR="002627B5">
        <w:rPr>
          <w:rFonts w:ascii="Times New Roman" w:hAnsi="Times New Roman" w:cs="Times New Roman"/>
          <w:sz w:val="28"/>
          <w:szCs w:val="28"/>
        </w:rPr>
        <w:t xml:space="preserve"> фермерских хозяйств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A02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163A02">
        <w:rPr>
          <w:rFonts w:ascii="Times New Roman" w:hAnsi="Times New Roman" w:cs="Times New Roman"/>
          <w:sz w:val="28"/>
          <w:szCs w:val="28"/>
        </w:rPr>
        <w:t>СПОКов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6104A" w:rsidRPr="000C728D">
        <w:rPr>
          <w:rFonts w:ascii="Times New Roman" w:hAnsi="Times New Roman" w:cs="Times New Roman"/>
          <w:sz w:val="28"/>
          <w:szCs w:val="28"/>
        </w:rPr>
        <w:t xml:space="preserve">За период 2014-2019гг </w:t>
      </w:r>
      <w:r w:rsidR="007554D9" w:rsidRPr="000C728D">
        <w:rPr>
          <w:rFonts w:ascii="Times New Roman" w:hAnsi="Times New Roman" w:cs="Times New Roman"/>
          <w:sz w:val="28"/>
          <w:szCs w:val="28"/>
        </w:rPr>
        <w:t>завершили производственную деятельность 3 предприятия и 3 фермерских хозяйства. В</w:t>
      </w:r>
      <w:r w:rsidR="00163A02">
        <w:rPr>
          <w:rFonts w:ascii="Times New Roman" w:hAnsi="Times New Roman" w:cs="Times New Roman"/>
          <w:sz w:val="28"/>
          <w:szCs w:val="28"/>
        </w:rPr>
        <w:t xml:space="preserve">новь </w:t>
      </w:r>
      <w:r w:rsidR="0006104A" w:rsidRPr="000C728D">
        <w:rPr>
          <w:rFonts w:ascii="Times New Roman" w:hAnsi="Times New Roman" w:cs="Times New Roman"/>
          <w:sz w:val="28"/>
          <w:szCs w:val="28"/>
        </w:rPr>
        <w:t xml:space="preserve">образованы 7 </w:t>
      </w:r>
      <w:r w:rsidR="00E32DB8">
        <w:rPr>
          <w:rFonts w:ascii="Times New Roman" w:hAnsi="Times New Roman" w:cs="Times New Roman"/>
          <w:sz w:val="28"/>
          <w:szCs w:val="28"/>
        </w:rPr>
        <w:t>с</w:t>
      </w:r>
      <w:r w:rsidR="0006104A" w:rsidRPr="000C728D">
        <w:rPr>
          <w:rFonts w:ascii="Times New Roman" w:hAnsi="Times New Roman" w:cs="Times New Roman"/>
          <w:sz w:val="28"/>
          <w:szCs w:val="28"/>
        </w:rPr>
        <w:t xml:space="preserve">ельскохозяйственных предприятий, 12 крестьянских (фермерских) хозяйств, 5 сельскохозяйственных кооперативов. </w:t>
      </w:r>
      <w:r w:rsidR="00AB1E19" w:rsidRPr="000C728D">
        <w:rPr>
          <w:rFonts w:ascii="Times New Roman" w:hAnsi="Times New Roman" w:cs="Times New Roman"/>
          <w:sz w:val="28"/>
          <w:szCs w:val="28"/>
        </w:rPr>
        <w:t xml:space="preserve">При содействии отдела сельского хозяйства </w:t>
      </w:r>
      <w:proofErr w:type="spellStart"/>
      <w:r w:rsidR="00AB1E19" w:rsidRPr="000C728D">
        <w:rPr>
          <w:rFonts w:ascii="Times New Roman" w:hAnsi="Times New Roman" w:cs="Times New Roman"/>
          <w:sz w:val="28"/>
          <w:szCs w:val="28"/>
        </w:rPr>
        <w:t>возноблена</w:t>
      </w:r>
      <w:proofErr w:type="spellEnd"/>
      <w:r w:rsidR="00AB1E19" w:rsidRPr="000C728D">
        <w:rPr>
          <w:rFonts w:ascii="Times New Roman" w:hAnsi="Times New Roman" w:cs="Times New Roman"/>
          <w:sz w:val="28"/>
          <w:szCs w:val="28"/>
        </w:rPr>
        <w:t xml:space="preserve"> деятельность СПСК «Фермерский»</w:t>
      </w:r>
      <w:r w:rsidR="007554D9" w:rsidRPr="000C728D">
        <w:rPr>
          <w:rFonts w:ascii="Times New Roman" w:hAnsi="Times New Roman" w:cs="Times New Roman"/>
          <w:sz w:val="28"/>
          <w:szCs w:val="28"/>
        </w:rPr>
        <w:t>, являющемуся покупателем сырого молока у предприятий и К(Ф)Х</w:t>
      </w:r>
      <w:r w:rsidR="00FB3305">
        <w:rPr>
          <w:rFonts w:ascii="Times New Roman" w:hAnsi="Times New Roman" w:cs="Times New Roman"/>
          <w:sz w:val="28"/>
          <w:szCs w:val="28"/>
        </w:rPr>
        <w:t>озяйств</w:t>
      </w:r>
      <w:r w:rsidR="007554D9" w:rsidRPr="000C728D">
        <w:rPr>
          <w:rFonts w:ascii="Times New Roman" w:hAnsi="Times New Roman" w:cs="Times New Roman"/>
          <w:sz w:val="28"/>
          <w:szCs w:val="28"/>
        </w:rPr>
        <w:t xml:space="preserve"> Смоленского района.</w:t>
      </w:r>
      <w:r w:rsidR="0006104A" w:rsidRPr="000C728D">
        <w:rPr>
          <w:rFonts w:ascii="Times New Roman" w:hAnsi="Times New Roman" w:cs="Times New Roman"/>
          <w:sz w:val="28"/>
          <w:szCs w:val="28"/>
        </w:rPr>
        <w:t xml:space="preserve"> </w:t>
      </w:r>
      <w:r w:rsidR="003A1512" w:rsidRPr="000C728D">
        <w:rPr>
          <w:rFonts w:ascii="Times New Roman" w:hAnsi="Times New Roman" w:cs="Times New Roman"/>
          <w:sz w:val="28"/>
          <w:szCs w:val="28"/>
        </w:rPr>
        <w:t xml:space="preserve"> </w:t>
      </w:r>
      <w:r w:rsidR="00AD5EC4">
        <w:rPr>
          <w:rFonts w:ascii="Times New Roman" w:hAnsi="Times New Roman" w:cs="Times New Roman"/>
          <w:sz w:val="28"/>
          <w:szCs w:val="28"/>
        </w:rPr>
        <w:t>За 5 лет п</w:t>
      </w:r>
      <w:r w:rsidR="003A1512" w:rsidRPr="000C728D">
        <w:rPr>
          <w:rFonts w:ascii="Times New Roman" w:hAnsi="Times New Roman" w:cs="Times New Roman"/>
          <w:sz w:val="28"/>
          <w:szCs w:val="28"/>
        </w:rPr>
        <w:t xml:space="preserve">олучено </w:t>
      </w:r>
      <w:proofErr w:type="spellStart"/>
      <w:r w:rsidR="003A1512" w:rsidRPr="000C728D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="003A1512" w:rsidRPr="000C728D">
        <w:rPr>
          <w:rFonts w:ascii="Times New Roman" w:hAnsi="Times New Roman" w:cs="Times New Roman"/>
          <w:sz w:val="28"/>
          <w:szCs w:val="28"/>
        </w:rPr>
        <w:t xml:space="preserve"> поддержки на развитие кооперации и семейного животноводства на сумму </w:t>
      </w:r>
      <w:r w:rsidR="00AB1E19" w:rsidRPr="000C728D">
        <w:rPr>
          <w:rFonts w:ascii="Times New Roman" w:hAnsi="Times New Roman" w:cs="Times New Roman"/>
          <w:sz w:val="28"/>
          <w:szCs w:val="28"/>
        </w:rPr>
        <w:t>92</w:t>
      </w:r>
      <w:r w:rsidR="00AD5EC4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7554D9" w:rsidRDefault="00522245" w:rsidP="00D43299">
      <w:pPr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B24">
        <w:rPr>
          <w:rFonts w:ascii="Times New Roman" w:hAnsi="Times New Roman" w:cs="Times New Roman"/>
          <w:sz w:val="28"/>
          <w:szCs w:val="28"/>
        </w:rPr>
        <w:t>Хозяйства активно участвуют в мероприятиях по льготному кредитованию в 2019 году, получено кредитов на сумму 6,3 млн.</w:t>
      </w:r>
      <w:r w:rsidR="00D80274">
        <w:rPr>
          <w:rFonts w:ascii="Times New Roman" w:hAnsi="Times New Roman" w:cs="Times New Roman"/>
          <w:sz w:val="28"/>
          <w:szCs w:val="28"/>
        </w:rPr>
        <w:t xml:space="preserve"> </w:t>
      </w:r>
      <w:r w:rsidR="007E7B24">
        <w:rPr>
          <w:rFonts w:ascii="Times New Roman" w:hAnsi="Times New Roman" w:cs="Times New Roman"/>
          <w:sz w:val="28"/>
          <w:szCs w:val="28"/>
        </w:rPr>
        <w:t>руб.</w:t>
      </w:r>
      <w:r w:rsidR="00AD5EC4">
        <w:rPr>
          <w:rFonts w:ascii="Times New Roman" w:hAnsi="Times New Roman" w:cs="Times New Roman"/>
          <w:sz w:val="28"/>
          <w:szCs w:val="28"/>
        </w:rPr>
        <w:t xml:space="preserve"> и</w:t>
      </w:r>
      <w:r w:rsidR="00AD5EC4" w:rsidRPr="00AD5EC4">
        <w:rPr>
          <w:rFonts w:ascii="Times New Roman" w:hAnsi="Times New Roman" w:cs="Times New Roman"/>
          <w:sz w:val="28"/>
          <w:szCs w:val="28"/>
        </w:rPr>
        <w:t xml:space="preserve"> </w:t>
      </w:r>
      <w:r w:rsidR="00AD5EC4">
        <w:rPr>
          <w:rFonts w:ascii="Times New Roman" w:hAnsi="Times New Roman" w:cs="Times New Roman"/>
          <w:sz w:val="28"/>
          <w:szCs w:val="28"/>
        </w:rPr>
        <w:t>около 18 млн. субсидий в рамках Государственной программы по сельскому хозяйству.</w:t>
      </w:r>
    </w:p>
    <w:p w:rsidR="007E7B24" w:rsidRDefault="007E7B24" w:rsidP="00D43299">
      <w:pPr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Крупными предприятиями в отрасли сельского хозяйства Смоленского района являются:</w:t>
      </w:r>
    </w:p>
    <w:p w:rsidR="00746F93" w:rsidRDefault="007E7B24" w:rsidP="00D43299">
      <w:pPr>
        <w:pStyle w:val="a3"/>
        <w:numPr>
          <w:ilvl w:val="0"/>
          <w:numId w:val="1"/>
        </w:numPr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7E7B24">
        <w:rPr>
          <w:rFonts w:ascii="Times New Roman" w:hAnsi="Times New Roman" w:cs="Times New Roman"/>
          <w:sz w:val="28"/>
          <w:szCs w:val="28"/>
        </w:rPr>
        <w:t xml:space="preserve">ООО «Птицефабрика «Сметанино» с </w:t>
      </w:r>
      <w:r>
        <w:rPr>
          <w:rFonts w:ascii="Times New Roman" w:hAnsi="Times New Roman" w:cs="Times New Roman"/>
          <w:sz w:val="28"/>
          <w:szCs w:val="28"/>
        </w:rPr>
        <w:t xml:space="preserve">валовым производством 220 млн. штук куриного яйца и 390 тонн мяса птицы. В 2020 году предприятие планирует </w:t>
      </w:r>
      <w:r w:rsidR="00746F93">
        <w:rPr>
          <w:rFonts w:ascii="Times New Roman" w:hAnsi="Times New Roman" w:cs="Times New Roman"/>
          <w:sz w:val="28"/>
          <w:szCs w:val="28"/>
        </w:rPr>
        <w:t xml:space="preserve">реализовать инвестиционный проект - </w:t>
      </w:r>
      <w:r>
        <w:rPr>
          <w:rFonts w:ascii="Times New Roman" w:hAnsi="Times New Roman" w:cs="Times New Roman"/>
          <w:sz w:val="28"/>
          <w:szCs w:val="28"/>
        </w:rPr>
        <w:t>расширение производственных участков – строительство птичников № 7,8,25 и модернизация цеха сбора, сортировки и упаковки яиц.</w:t>
      </w:r>
    </w:p>
    <w:p w:rsidR="00746F93" w:rsidRDefault="00746F93" w:rsidP="00D43299">
      <w:pPr>
        <w:pStyle w:val="a3"/>
        <w:numPr>
          <w:ilvl w:val="0"/>
          <w:numId w:val="1"/>
        </w:numPr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СПСК «Содействие». В состав членов кооператива входит ООО «Козинский тепличный комбинат» с валовым производством картофеля, овощей открытого и закрытого грунта 7700 т, 1656 тонн и 1280 тонн соответственно. </w:t>
      </w:r>
      <w:r w:rsidR="003D65AD">
        <w:rPr>
          <w:rFonts w:ascii="Times New Roman" w:hAnsi="Times New Roman" w:cs="Times New Roman"/>
          <w:sz w:val="28"/>
          <w:szCs w:val="28"/>
        </w:rPr>
        <w:t xml:space="preserve">На территории предприятий имеются помещения для хранения картофеля и овощей единовременной загрузкой 7350 тонн и 6 га теплиц закрытого грунта. На сегодняшний день в стадии готовности  инвестиционные проекты на строительство 2 картофелехранилищ единовременным хранением 4600 тонн </w:t>
      </w:r>
      <w:r w:rsidR="00BF526F">
        <w:rPr>
          <w:rFonts w:ascii="Times New Roman" w:hAnsi="Times New Roman" w:cs="Times New Roman"/>
          <w:sz w:val="28"/>
          <w:szCs w:val="28"/>
        </w:rPr>
        <w:t>и покупка складского оборудования.</w:t>
      </w:r>
    </w:p>
    <w:p w:rsidR="00DF4E8B" w:rsidRDefault="00DF4E8B" w:rsidP="00D43299">
      <w:pPr>
        <w:pStyle w:val="a3"/>
        <w:numPr>
          <w:ilvl w:val="0"/>
          <w:numId w:val="1"/>
        </w:numPr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СПК «Талашкино-Агро»</w:t>
      </w:r>
      <w:r w:rsidR="00A35764">
        <w:rPr>
          <w:rFonts w:ascii="Times New Roman" w:hAnsi="Times New Roman" w:cs="Times New Roman"/>
          <w:sz w:val="28"/>
          <w:szCs w:val="28"/>
        </w:rPr>
        <w:t xml:space="preserve"> имеет статус племенного репродуктора по разведению бурой швицкой породы</w:t>
      </w:r>
      <w:r>
        <w:rPr>
          <w:rFonts w:ascii="Times New Roman" w:hAnsi="Times New Roman" w:cs="Times New Roman"/>
          <w:sz w:val="28"/>
          <w:szCs w:val="28"/>
        </w:rPr>
        <w:t xml:space="preserve"> с валовым производством молока 1600 тонн</w:t>
      </w:r>
      <w:r w:rsidRPr="00DF4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год.  </w:t>
      </w:r>
      <w:r w:rsidR="00965C8C">
        <w:rPr>
          <w:rFonts w:ascii="Times New Roman" w:hAnsi="Times New Roman" w:cs="Times New Roman"/>
          <w:sz w:val="28"/>
          <w:szCs w:val="28"/>
        </w:rPr>
        <w:t>В 2018 году введен</w:t>
      </w:r>
      <w:r>
        <w:rPr>
          <w:rFonts w:ascii="Times New Roman" w:hAnsi="Times New Roman" w:cs="Times New Roman"/>
          <w:sz w:val="28"/>
          <w:szCs w:val="28"/>
        </w:rPr>
        <w:t xml:space="preserve"> в эксплуатацию </w:t>
      </w:r>
      <w:r w:rsidR="00965C8C">
        <w:rPr>
          <w:rFonts w:ascii="Times New Roman" w:hAnsi="Times New Roman" w:cs="Times New Roman"/>
          <w:sz w:val="28"/>
          <w:szCs w:val="28"/>
        </w:rPr>
        <w:t>комплекс на 277 голов коров</w:t>
      </w:r>
      <w:r w:rsidR="00A35764">
        <w:rPr>
          <w:rFonts w:ascii="Times New Roman" w:hAnsi="Times New Roman" w:cs="Times New Roman"/>
          <w:sz w:val="28"/>
          <w:szCs w:val="28"/>
        </w:rPr>
        <w:t xml:space="preserve"> беспривязного содержания с доильным залом Вестфалия на 24 головы. В 2019 году проведена реконструкция и запуск помещения телятника на 270 голов. Модернизация производственных систем проведена за счет собственных средств.</w:t>
      </w:r>
    </w:p>
    <w:p w:rsidR="00BF526F" w:rsidRDefault="00BF526F" w:rsidP="00D43299">
      <w:pPr>
        <w:pStyle w:val="a3"/>
        <w:numPr>
          <w:ilvl w:val="0"/>
          <w:numId w:val="1"/>
        </w:numPr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 «Агрофирма-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Катынь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F2AEE">
        <w:rPr>
          <w:rFonts w:ascii="Times New Roman" w:hAnsi="Times New Roman" w:cs="Times New Roman"/>
          <w:sz w:val="28"/>
          <w:szCs w:val="28"/>
        </w:rPr>
        <w:t xml:space="preserve"> с валовым производством молока 2300 тонн</w:t>
      </w:r>
      <w:r w:rsidR="00DF4E8B" w:rsidRPr="00DF4E8B">
        <w:rPr>
          <w:rFonts w:ascii="Times New Roman" w:hAnsi="Times New Roman" w:cs="Times New Roman"/>
          <w:sz w:val="28"/>
          <w:szCs w:val="28"/>
        </w:rPr>
        <w:t xml:space="preserve"> </w:t>
      </w:r>
      <w:r w:rsidR="00DF4E8B">
        <w:rPr>
          <w:rFonts w:ascii="Times New Roman" w:hAnsi="Times New Roman" w:cs="Times New Roman"/>
          <w:sz w:val="28"/>
          <w:szCs w:val="28"/>
        </w:rPr>
        <w:t>в год</w:t>
      </w:r>
      <w:r w:rsidR="00EF2AEE">
        <w:rPr>
          <w:rFonts w:ascii="Times New Roman" w:hAnsi="Times New Roman" w:cs="Times New Roman"/>
          <w:sz w:val="28"/>
          <w:szCs w:val="28"/>
        </w:rPr>
        <w:t xml:space="preserve">. Хозяйство регулярно обновляет технический парк, внедряет интенсивные  технологии при применении энергосберегающей </w:t>
      </w:r>
      <w:r w:rsidR="00A35764">
        <w:rPr>
          <w:rFonts w:ascii="Times New Roman" w:hAnsi="Times New Roman" w:cs="Times New Roman"/>
          <w:sz w:val="28"/>
          <w:szCs w:val="28"/>
        </w:rPr>
        <w:t xml:space="preserve">техники. Севооборот хозяйства построен на </w:t>
      </w:r>
      <w:r w:rsidR="00437EF8">
        <w:rPr>
          <w:rFonts w:ascii="Times New Roman" w:hAnsi="Times New Roman" w:cs="Times New Roman"/>
          <w:sz w:val="28"/>
          <w:szCs w:val="28"/>
        </w:rPr>
        <w:t>зерновых, пропашных (кукуруза), технических и однолетних силосных культурах.</w:t>
      </w:r>
    </w:p>
    <w:p w:rsidR="00BF526F" w:rsidRDefault="00BF526F" w:rsidP="00D43299">
      <w:pPr>
        <w:pStyle w:val="a3"/>
        <w:numPr>
          <w:ilvl w:val="0"/>
          <w:numId w:val="1"/>
        </w:numPr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«Смоленское» по племенной работе</w:t>
      </w:r>
      <w:r w:rsidR="00A35764">
        <w:rPr>
          <w:rFonts w:ascii="Times New Roman" w:hAnsi="Times New Roman" w:cs="Times New Roman"/>
          <w:sz w:val="28"/>
          <w:szCs w:val="28"/>
        </w:rPr>
        <w:t xml:space="preserve"> занимает лидирующие позиции по удою на фуражную корову не только в Смоленском районе, но и области – 7000 кг молока в год. Основная деятельность предприятия – формирование банка семени импортных и отечественных быков </w:t>
      </w:r>
      <w:r w:rsidR="00AD5EC4">
        <w:rPr>
          <w:rFonts w:ascii="Times New Roman" w:hAnsi="Times New Roman" w:cs="Times New Roman"/>
          <w:sz w:val="28"/>
          <w:szCs w:val="28"/>
        </w:rPr>
        <w:t>для работы над воспроизводством стада в области.</w:t>
      </w:r>
      <w:r w:rsidR="00AF06F1">
        <w:rPr>
          <w:rFonts w:ascii="Times New Roman" w:hAnsi="Times New Roman" w:cs="Times New Roman"/>
          <w:sz w:val="28"/>
          <w:szCs w:val="28"/>
        </w:rPr>
        <w:t xml:space="preserve"> Кроме того, хозяйство является </w:t>
      </w:r>
      <w:proofErr w:type="gramStart"/>
      <w:r w:rsidR="00AF06F1">
        <w:rPr>
          <w:rFonts w:ascii="Times New Roman" w:hAnsi="Times New Roman" w:cs="Times New Roman"/>
          <w:sz w:val="28"/>
          <w:szCs w:val="28"/>
        </w:rPr>
        <w:t>членом  кооператива</w:t>
      </w:r>
      <w:proofErr w:type="gramEnd"/>
      <w:r w:rsidR="00AF06F1">
        <w:rPr>
          <w:rFonts w:ascii="Times New Roman" w:hAnsi="Times New Roman" w:cs="Times New Roman"/>
          <w:sz w:val="28"/>
          <w:szCs w:val="28"/>
        </w:rPr>
        <w:t xml:space="preserve"> «Смоленский производитель», молочная продукция которого ориентирована на поставки бюджетным организациям, а так же реализацию населению питьевого молока через </w:t>
      </w:r>
      <w:r w:rsidR="00522245">
        <w:rPr>
          <w:rFonts w:ascii="Times New Roman" w:hAnsi="Times New Roman" w:cs="Times New Roman"/>
          <w:sz w:val="28"/>
          <w:szCs w:val="28"/>
        </w:rPr>
        <w:t>17 молочных автоматов</w:t>
      </w:r>
      <w:r w:rsidR="00AF06F1">
        <w:rPr>
          <w:rFonts w:ascii="Times New Roman" w:hAnsi="Times New Roman" w:cs="Times New Roman"/>
          <w:sz w:val="28"/>
          <w:szCs w:val="28"/>
        </w:rPr>
        <w:t xml:space="preserve"> в г. Смоленск.</w:t>
      </w:r>
    </w:p>
    <w:p w:rsidR="002627B5" w:rsidRDefault="002627B5" w:rsidP="00AD5EC4">
      <w:pPr>
        <w:pStyle w:val="a3"/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на территории Пионерского сельского поселения реализуется инвестиционный проект по разведению крупного рогатого скота молочного направления продуктивности в ООО «СМП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FB3305">
        <w:rPr>
          <w:rFonts w:ascii="Times New Roman" w:hAnsi="Times New Roman" w:cs="Times New Roman"/>
          <w:sz w:val="28"/>
          <w:szCs w:val="28"/>
        </w:rPr>
        <w:t xml:space="preserve">  На 01.10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B3305">
        <w:rPr>
          <w:rFonts w:ascii="Times New Roman" w:hAnsi="Times New Roman" w:cs="Times New Roman"/>
          <w:sz w:val="28"/>
          <w:szCs w:val="28"/>
        </w:rPr>
        <w:t xml:space="preserve">9 в хозяйстве имеется 508 голов КРС черно-пестрой и </w:t>
      </w:r>
      <w:proofErr w:type="spellStart"/>
      <w:r w:rsidR="00FB3305">
        <w:rPr>
          <w:rFonts w:ascii="Times New Roman" w:hAnsi="Times New Roman" w:cs="Times New Roman"/>
          <w:sz w:val="28"/>
          <w:szCs w:val="28"/>
        </w:rPr>
        <w:t>айрширской</w:t>
      </w:r>
      <w:proofErr w:type="spellEnd"/>
      <w:r w:rsidR="00FB3305">
        <w:rPr>
          <w:rFonts w:ascii="Times New Roman" w:hAnsi="Times New Roman" w:cs="Times New Roman"/>
          <w:sz w:val="28"/>
          <w:szCs w:val="28"/>
        </w:rPr>
        <w:t xml:space="preserve"> пород, в </w:t>
      </w:r>
      <w:proofErr w:type="spellStart"/>
      <w:r w:rsidR="00FB330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B3305">
        <w:rPr>
          <w:rFonts w:ascii="Times New Roman" w:hAnsi="Times New Roman" w:cs="Times New Roman"/>
          <w:sz w:val="28"/>
          <w:szCs w:val="28"/>
        </w:rPr>
        <w:t>. 206</w:t>
      </w:r>
      <w:r>
        <w:rPr>
          <w:rFonts w:ascii="Times New Roman" w:hAnsi="Times New Roman" w:cs="Times New Roman"/>
          <w:sz w:val="28"/>
          <w:szCs w:val="28"/>
        </w:rPr>
        <w:t xml:space="preserve"> голов коров. </w:t>
      </w:r>
      <w:r w:rsidR="00FB3305">
        <w:rPr>
          <w:rFonts w:ascii="Times New Roman" w:hAnsi="Times New Roman" w:cs="Times New Roman"/>
          <w:sz w:val="28"/>
          <w:szCs w:val="28"/>
        </w:rPr>
        <w:t xml:space="preserve">Продолжается реконструкция производственного помещения на 400 голов беспривязного содержания с молочным залом. </w:t>
      </w:r>
      <w:r>
        <w:rPr>
          <w:rFonts w:ascii="Times New Roman" w:hAnsi="Times New Roman" w:cs="Times New Roman"/>
          <w:sz w:val="28"/>
          <w:szCs w:val="28"/>
        </w:rPr>
        <w:t>Введено в сельскохозяйственный оборот 510 га.</w:t>
      </w:r>
    </w:p>
    <w:p w:rsidR="0084264C" w:rsidRDefault="002627B5" w:rsidP="00AD5EC4">
      <w:pPr>
        <w:pStyle w:val="a3"/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6F1">
        <w:rPr>
          <w:rFonts w:ascii="Times New Roman" w:hAnsi="Times New Roman" w:cs="Times New Roman"/>
          <w:sz w:val="28"/>
          <w:szCs w:val="28"/>
        </w:rPr>
        <w:t xml:space="preserve">Ведется работа по оформлению земель сельскохозяйственного назначения в собственность или долгосрочную аренду. Лидером по оформлению земель, </w:t>
      </w:r>
      <w:proofErr w:type="spellStart"/>
      <w:r w:rsidR="00AF06F1">
        <w:rPr>
          <w:rFonts w:ascii="Times New Roman" w:hAnsi="Times New Roman" w:cs="Times New Roman"/>
          <w:sz w:val="28"/>
          <w:szCs w:val="28"/>
        </w:rPr>
        <w:t>культуртехническим</w:t>
      </w:r>
      <w:proofErr w:type="spellEnd"/>
      <w:r w:rsidR="00AF06F1">
        <w:rPr>
          <w:rFonts w:ascii="Times New Roman" w:hAnsi="Times New Roman" w:cs="Times New Roman"/>
          <w:sz w:val="28"/>
          <w:szCs w:val="28"/>
        </w:rPr>
        <w:t xml:space="preserve"> мероприятиям и вводу в оборот является ООО «Агро-Форс», </w:t>
      </w:r>
      <w:r w:rsidR="00AF06F1">
        <w:rPr>
          <w:rFonts w:ascii="Times New Roman" w:hAnsi="Times New Roman" w:cs="Times New Roman"/>
          <w:sz w:val="28"/>
          <w:szCs w:val="28"/>
        </w:rPr>
        <w:lastRenderedPageBreak/>
        <w:t>занимающийся выращиванием технической культуры рапс, зерновых и пропашной культуры картофель на площади 858 га.</w:t>
      </w:r>
    </w:p>
    <w:p w:rsidR="00746F93" w:rsidRDefault="0084264C" w:rsidP="00AD5EC4">
      <w:pPr>
        <w:pStyle w:val="a3"/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Действующие на территории Смоленского района фермерские хозяйства производят 10% валовой доли молока. Как правило, данный вид предпринимательства нуждается в индивидуальном информировании </w:t>
      </w:r>
      <w:r w:rsidR="008B34CE">
        <w:rPr>
          <w:rFonts w:ascii="Times New Roman" w:hAnsi="Times New Roman" w:cs="Times New Roman"/>
          <w:sz w:val="28"/>
          <w:szCs w:val="28"/>
        </w:rPr>
        <w:t xml:space="preserve">и консультационной помощи </w:t>
      </w:r>
      <w:r>
        <w:rPr>
          <w:rFonts w:ascii="Times New Roman" w:hAnsi="Times New Roman" w:cs="Times New Roman"/>
          <w:sz w:val="28"/>
          <w:szCs w:val="28"/>
        </w:rPr>
        <w:t xml:space="preserve">в разных направлениях – бухгалтерии, агрономии, зоотехнии, кадровой работе. </w:t>
      </w:r>
      <w:r w:rsidR="00AD5EC4">
        <w:rPr>
          <w:rFonts w:ascii="Times New Roman" w:hAnsi="Times New Roman" w:cs="Times New Roman"/>
          <w:sz w:val="28"/>
          <w:szCs w:val="28"/>
        </w:rPr>
        <w:t xml:space="preserve"> </w:t>
      </w:r>
      <w:r w:rsidR="00746F93">
        <w:rPr>
          <w:rFonts w:ascii="Times New Roman" w:hAnsi="Times New Roman" w:cs="Times New Roman"/>
          <w:sz w:val="28"/>
          <w:szCs w:val="28"/>
        </w:rPr>
        <w:t xml:space="preserve">  </w:t>
      </w:r>
      <w:r w:rsidR="007E7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051" w:rsidRDefault="00437EF8" w:rsidP="00690051">
      <w:pPr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не отметить работу всех сельскохозяйственных организаций, которые предлагают трудовые места, жилье, являются обя</w:t>
      </w:r>
      <w:r w:rsidR="00690051">
        <w:rPr>
          <w:rFonts w:ascii="Times New Roman" w:hAnsi="Times New Roman" w:cs="Times New Roman"/>
          <w:sz w:val="28"/>
          <w:szCs w:val="28"/>
        </w:rPr>
        <w:t>зательными налогоплательщиками, являются по согласованию обязательными участниками</w:t>
      </w:r>
      <w:r w:rsidR="00690051" w:rsidRPr="000C728D">
        <w:rPr>
          <w:rFonts w:ascii="Times New Roman" w:hAnsi="Times New Roman" w:cs="Times New Roman"/>
          <w:sz w:val="28"/>
          <w:szCs w:val="28"/>
        </w:rPr>
        <w:t xml:space="preserve"> всех мероприятиях, проводимых Д</w:t>
      </w:r>
      <w:r w:rsidR="00690051">
        <w:rPr>
          <w:rFonts w:ascii="Times New Roman" w:hAnsi="Times New Roman" w:cs="Times New Roman"/>
          <w:sz w:val="28"/>
          <w:szCs w:val="28"/>
        </w:rPr>
        <w:t xml:space="preserve">епартаментом, в т.ч. </w:t>
      </w:r>
      <w:proofErr w:type="spellStart"/>
      <w:r w:rsidR="00690051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690051">
        <w:rPr>
          <w:rFonts w:ascii="Times New Roman" w:hAnsi="Times New Roman" w:cs="Times New Roman"/>
          <w:sz w:val="28"/>
          <w:szCs w:val="28"/>
        </w:rPr>
        <w:t xml:space="preserve"> и </w:t>
      </w:r>
      <w:r w:rsidR="00690051" w:rsidRPr="000C728D">
        <w:rPr>
          <w:rFonts w:ascii="Times New Roman" w:hAnsi="Times New Roman" w:cs="Times New Roman"/>
          <w:sz w:val="28"/>
          <w:szCs w:val="28"/>
        </w:rPr>
        <w:t>совещаниях.</w:t>
      </w:r>
    </w:p>
    <w:p w:rsidR="002D133B" w:rsidRDefault="005707AC" w:rsidP="0084264C">
      <w:pPr>
        <w:pStyle w:val="a3"/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7E7B24">
        <w:rPr>
          <w:rFonts w:ascii="Times New Roman" w:hAnsi="Times New Roman" w:cs="Times New Roman"/>
          <w:sz w:val="28"/>
          <w:szCs w:val="28"/>
        </w:rPr>
        <w:t xml:space="preserve">В 2019 году в отрасли сельского хозяйства Смоленского района занято 850 человек. </w:t>
      </w:r>
      <w:r w:rsidR="00437EF8">
        <w:rPr>
          <w:rFonts w:ascii="Times New Roman" w:hAnsi="Times New Roman" w:cs="Times New Roman"/>
          <w:sz w:val="28"/>
          <w:szCs w:val="28"/>
        </w:rPr>
        <w:t>Ежегодно совместно с отделом сельского хозяйства и специалистами организаций и фермерами ведется работа по участию в</w:t>
      </w:r>
      <w:r w:rsidR="008B34CE">
        <w:rPr>
          <w:rFonts w:ascii="Times New Roman" w:hAnsi="Times New Roman" w:cs="Times New Roman"/>
          <w:sz w:val="28"/>
          <w:szCs w:val="28"/>
        </w:rPr>
        <w:t xml:space="preserve"> районных и областных</w:t>
      </w:r>
      <w:r w:rsidR="00437EF8">
        <w:rPr>
          <w:rFonts w:ascii="Times New Roman" w:hAnsi="Times New Roman" w:cs="Times New Roman"/>
          <w:sz w:val="28"/>
          <w:szCs w:val="28"/>
        </w:rPr>
        <w:t xml:space="preserve"> конкурсных мероприятиях на звание лучших работников в сфере АПК. </w:t>
      </w:r>
      <w:r w:rsidR="00094118">
        <w:rPr>
          <w:rFonts w:ascii="Times New Roman" w:hAnsi="Times New Roman" w:cs="Times New Roman"/>
          <w:sz w:val="28"/>
          <w:szCs w:val="28"/>
        </w:rPr>
        <w:t xml:space="preserve">Программа поддержки сельхозтоваропроизводителей предусматривает награждение лучших хозяйств района, включая фермерские хозяйства. </w:t>
      </w:r>
      <w:r w:rsidR="008B34CE">
        <w:rPr>
          <w:rFonts w:ascii="Times New Roman" w:hAnsi="Times New Roman" w:cs="Times New Roman"/>
          <w:sz w:val="28"/>
          <w:szCs w:val="28"/>
        </w:rPr>
        <w:t xml:space="preserve">По результатам отчетного года и согласно ходатайствам организаций фотографии лучших кандидатур размещены на </w:t>
      </w:r>
      <w:r w:rsidR="00094118">
        <w:rPr>
          <w:rFonts w:ascii="Times New Roman" w:hAnsi="Times New Roman" w:cs="Times New Roman"/>
          <w:sz w:val="28"/>
          <w:szCs w:val="28"/>
        </w:rPr>
        <w:t>Доске Почета Смоленского района</w:t>
      </w:r>
      <w:r w:rsidR="003A1512" w:rsidRPr="000C728D">
        <w:rPr>
          <w:rFonts w:ascii="Times New Roman" w:hAnsi="Times New Roman" w:cs="Times New Roman"/>
          <w:sz w:val="28"/>
          <w:szCs w:val="28"/>
        </w:rPr>
        <w:t xml:space="preserve"> </w:t>
      </w:r>
      <w:r w:rsidR="0084264C">
        <w:rPr>
          <w:rFonts w:ascii="Times New Roman" w:hAnsi="Times New Roman" w:cs="Times New Roman"/>
          <w:sz w:val="28"/>
          <w:szCs w:val="28"/>
        </w:rPr>
        <w:t xml:space="preserve">В 2019 году в конкурсе «Лучший пахарь» призовое место занял фермер </w:t>
      </w:r>
      <w:proofErr w:type="spellStart"/>
      <w:r w:rsidR="0084264C">
        <w:rPr>
          <w:rFonts w:ascii="Times New Roman" w:hAnsi="Times New Roman" w:cs="Times New Roman"/>
          <w:sz w:val="28"/>
          <w:szCs w:val="28"/>
        </w:rPr>
        <w:t>Цупкин</w:t>
      </w:r>
      <w:proofErr w:type="spellEnd"/>
      <w:r w:rsidR="0084264C">
        <w:rPr>
          <w:rFonts w:ascii="Times New Roman" w:hAnsi="Times New Roman" w:cs="Times New Roman"/>
          <w:sz w:val="28"/>
          <w:szCs w:val="28"/>
        </w:rPr>
        <w:t xml:space="preserve"> П.В. </w:t>
      </w:r>
      <w:r w:rsidR="003A1512" w:rsidRPr="000C728D">
        <w:rPr>
          <w:rFonts w:ascii="Times New Roman" w:hAnsi="Times New Roman" w:cs="Times New Roman"/>
          <w:sz w:val="28"/>
          <w:szCs w:val="28"/>
        </w:rPr>
        <w:t xml:space="preserve"> </w:t>
      </w:r>
      <w:r w:rsidR="00AB1E19" w:rsidRPr="000C728D">
        <w:rPr>
          <w:rFonts w:ascii="Times New Roman" w:hAnsi="Times New Roman" w:cs="Times New Roman"/>
          <w:sz w:val="28"/>
          <w:szCs w:val="28"/>
        </w:rPr>
        <w:t>За высокие производственные показатели в 2018-2019 гг. СПСК «Смоленский производитель», СПССК «Содействие» и ИП К(Ф)Х Байрамов Ф.Э. признаны победителями в ежегодном конкурсе «Золотая осень»</w:t>
      </w:r>
      <w:r w:rsidR="0084264C">
        <w:rPr>
          <w:rFonts w:ascii="Times New Roman" w:hAnsi="Times New Roman" w:cs="Times New Roman"/>
          <w:sz w:val="28"/>
          <w:szCs w:val="28"/>
        </w:rPr>
        <w:t xml:space="preserve"> и награждены серебряными и бронзовой медалями соответственно.</w:t>
      </w:r>
      <w:r w:rsidR="00FB3305">
        <w:rPr>
          <w:rFonts w:ascii="Times New Roman" w:hAnsi="Times New Roman" w:cs="Times New Roman"/>
          <w:sz w:val="28"/>
          <w:szCs w:val="28"/>
        </w:rPr>
        <w:t xml:space="preserve"> </w:t>
      </w:r>
      <w:r w:rsidR="007554D9" w:rsidRPr="0084264C">
        <w:rPr>
          <w:rFonts w:ascii="Times New Roman" w:hAnsi="Times New Roman" w:cs="Times New Roman"/>
          <w:sz w:val="28"/>
          <w:szCs w:val="28"/>
        </w:rPr>
        <w:t xml:space="preserve"> </w:t>
      </w:r>
      <w:r w:rsidR="007554D9" w:rsidRPr="000C728D">
        <w:rPr>
          <w:rFonts w:ascii="Times New Roman" w:hAnsi="Times New Roman" w:cs="Times New Roman"/>
          <w:sz w:val="28"/>
          <w:szCs w:val="28"/>
        </w:rPr>
        <w:t xml:space="preserve">В 2019 году крестьянские (фермерские) хозяйства приняли активное участие в конкурсе на получение </w:t>
      </w:r>
      <w:proofErr w:type="spellStart"/>
      <w:r w:rsidR="007554D9" w:rsidRPr="000C728D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="007554D9" w:rsidRPr="000C728D">
        <w:rPr>
          <w:rFonts w:ascii="Times New Roman" w:hAnsi="Times New Roman" w:cs="Times New Roman"/>
          <w:sz w:val="28"/>
          <w:szCs w:val="28"/>
        </w:rPr>
        <w:t xml:space="preserve"> поддержки как начинающие фермеры, а так же в конкурсе «</w:t>
      </w:r>
      <w:proofErr w:type="spellStart"/>
      <w:r w:rsidR="007554D9" w:rsidRPr="000C728D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7554D9" w:rsidRPr="000C728D">
        <w:rPr>
          <w:rFonts w:ascii="Times New Roman" w:hAnsi="Times New Roman" w:cs="Times New Roman"/>
          <w:sz w:val="28"/>
          <w:szCs w:val="28"/>
        </w:rPr>
        <w:t>» в рамках национального проекта. Бизнес-</w:t>
      </w:r>
      <w:proofErr w:type="gramStart"/>
      <w:r w:rsidR="007554D9" w:rsidRPr="000C728D">
        <w:rPr>
          <w:rFonts w:ascii="Times New Roman" w:hAnsi="Times New Roman" w:cs="Times New Roman"/>
          <w:sz w:val="28"/>
          <w:szCs w:val="28"/>
        </w:rPr>
        <w:t>проекты  Добровольского</w:t>
      </w:r>
      <w:proofErr w:type="gramEnd"/>
      <w:r w:rsidR="007554D9" w:rsidRPr="000C728D">
        <w:rPr>
          <w:rFonts w:ascii="Times New Roman" w:hAnsi="Times New Roman" w:cs="Times New Roman"/>
          <w:sz w:val="28"/>
          <w:szCs w:val="28"/>
        </w:rPr>
        <w:t xml:space="preserve"> Д.В. и </w:t>
      </w:r>
      <w:proofErr w:type="spellStart"/>
      <w:r w:rsidR="007554D9" w:rsidRPr="000C728D">
        <w:rPr>
          <w:rFonts w:ascii="Times New Roman" w:hAnsi="Times New Roman" w:cs="Times New Roman"/>
          <w:sz w:val="28"/>
          <w:szCs w:val="28"/>
        </w:rPr>
        <w:t>Шураева</w:t>
      </w:r>
      <w:proofErr w:type="spellEnd"/>
      <w:r w:rsidR="007554D9" w:rsidRPr="000C728D">
        <w:rPr>
          <w:rFonts w:ascii="Times New Roman" w:hAnsi="Times New Roman" w:cs="Times New Roman"/>
          <w:sz w:val="28"/>
          <w:szCs w:val="28"/>
        </w:rPr>
        <w:t xml:space="preserve"> А.И. признаны победителями к конкурсном отборе. На 20.09.2019 в стадии подготовки еще </w:t>
      </w:r>
      <w:r w:rsidR="00C61322">
        <w:rPr>
          <w:rFonts w:ascii="Times New Roman" w:hAnsi="Times New Roman" w:cs="Times New Roman"/>
          <w:sz w:val="28"/>
          <w:szCs w:val="28"/>
        </w:rPr>
        <w:t>один</w:t>
      </w:r>
      <w:r w:rsidR="00937A91">
        <w:rPr>
          <w:rFonts w:ascii="Times New Roman" w:hAnsi="Times New Roman" w:cs="Times New Roman"/>
          <w:sz w:val="28"/>
          <w:szCs w:val="28"/>
        </w:rPr>
        <w:t xml:space="preserve"> проекта для участия в</w:t>
      </w:r>
      <w:r w:rsidR="007554D9" w:rsidRPr="000C728D">
        <w:rPr>
          <w:rFonts w:ascii="Times New Roman" w:hAnsi="Times New Roman" w:cs="Times New Roman"/>
          <w:sz w:val="28"/>
          <w:szCs w:val="28"/>
        </w:rPr>
        <w:t xml:space="preserve"> </w:t>
      </w:r>
      <w:r w:rsidR="00C61322">
        <w:rPr>
          <w:rFonts w:ascii="Times New Roman" w:hAnsi="Times New Roman" w:cs="Times New Roman"/>
          <w:sz w:val="28"/>
          <w:szCs w:val="28"/>
        </w:rPr>
        <w:t xml:space="preserve">четвертом </w:t>
      </w:r>
      <w:r w:rsidR="007554D9" w:rsidRPr="000C728D">
        <w:rPr>
          <w:rFonts w:ascii="Times New Roman" w:hAnsi="Times New Roman" w:cs="Times New Roman"/>
          <w:sz w:val="28"/>
          <w:szCs w:val="28"/>
        </w:rPr>
        <w:t xml:space="preserve"> туре </w:t>
      </w:r>
      <w:proofErr w:type="spellStart"/>
      <w:r w:rsidR="00C61322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="00C61322">
        <w:rPr>
          <w:rFonts w:ascii="Times New Roman" w:hAnsi="Times New Roman" w:cs="Times New Roman"/>
          <w:sz w:val="28"/>
          <w:szCs w:val="28"/>
        </w:rPr>
        <w:t xml:space="preserve"> поддержки начинающим фермерам.</w:t>
      </w:r>
      <w:r w:rsidR="00FB3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0DD" w:rsidRDefault="003310DD" w:rsidP="0084264C">
      <w:pPr>
        <w:pStyle w:val="a3"/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необходимо отметить продвижение сельскохозяйственной продукции, произведенной в хозяйствах Смоленского района под товарными знаками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Агроферма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Катынь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Свежко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Пакетированное молоко, сливочное масло, ряженка, кефир, сметана и творог поставляются в </w:t>
      </w:r>
      <w:r w:rsidR="00A1203D">
        <w:rPr>
          <w:rFonts w:ascii="Times New Roman" w:hAnsi="Times New Roman" w:cs="Times New Roman"/>
          <w:sz w:val="28"/>
          <w:szCs w:val="28"/>
        </w:rPr>
        <w:t xml:space="preserve">магазины и </w:t>
      </w:r>
      <w:r>
        <w:rPr>
          <w:rFonts w:ascii="Times New Roman" w:hAnsi="Times New Roman" w:cs="Times New Roman"/>
          <w:sz w:val="28"/>
          <w:szCs w:val="28"/>
        </w:rPr>
        <w:t>торговые сети</w:t>
      </w:r>
      <w:r w:rsidR="00A120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и под региональным брендом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Смолпродукт</w:t>
      </w:r>
      <w:proofErr w:type="spellEnd"/>
      <w:r w:rsidR="00A1203D">
        <w:rPr>
          <w:rFonts w:ascii="Times New Roman" w:hAnsi="Times New Roman" w:cs="Times New Roman"/>
          <w:sz w:val="28"/>
          <w:szCs w:val="28"/>
        </w:rPr>
        <w:t>», а также в бюджетные организации.</w:t>
      </w:r>
    </w:p>
    <w:p w:rsidR="002C33A0" w:rsidRDefault="002C33A0" w:rsidP="002C33A0">
      <w:pPr>
        <w:pStyle w:val="a3"/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поддержка сельхозтоваропроизводителей по проведению культурно-технических мероприятий в 2018-2019 гг. выступила «катализатором» при разработке земель сельскохозяйственного назначения, выкорчевке и вспашке под культуры. Составлены 3-летние сметы на ввод пашни в оборот ООО «Козинский тепличный комбинат», ООО «Агро-Форс», ООО «СМП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», ИП Главы К(Ф)Х Байрамов Ф.Э., Ковалев В.В., Филимоненков Д.В., Макаров В.Е. общей площадью 4204 га.</w:t>
      </w:r>
    </w:p>
    <w:p w:rsidR="00163A02" w:rsidRDefault="00A1203D" w:rsidP="0084264C">
      <w:pPr>
        <w:pStyle w:val="a3"/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6D0C0C">
        <w:rPr>
          <w:rFonts w:ascii="Times New Roman" w:hAnsi="Times New Roman" w:cs="Times New Roman"/>
          <w:sz w:val="28"/>
          <w:szCs w:val="28"/>
        </w:rPr>
        <w:t xml:space="preserve">Основными проблемами в сельскохозяйственном производстве из года в год остаются высокие темпы роста на энергоносители и ГСМ наряду с низким </w:t>
      </w:r>
      <w:r w:rsidRPr="006D0C0C">
        <w:rPr>
          <w:rFonts w:ascii="Times New Roman" w:hAnsi="Times New Roman" w:cs="Times New Roman"/>
          <w:sz w:val="28"/>
          <w:szCs w:val="28"/>
        </w:rPr>
        <w:lastRenderedPageBreak/>
        <w:t>аналогом на закупочную стоимость молока. Кроме того, увеличивается количество основных условий для получения государственных субсидий, которые особенно не успевают выполнить малые формы хозяйствования.</w:t>
      </w:r>
      <w:r w:rsidR="00163A02" w:rsidRPr="006D0C0C">
        <w:rPr>
          <w:rFonts w:ascii="Times New Roman" w:hAnsi="Times New Roman" w:cs="Times New Roman"/>
          <w:sz w:val="28"/>
          <w:szCs w:val="28"/>
        </w:rPr>
        <w:t xml:space="preserve"> Возникают определенные сложности при оформлении земель под производственную деятельность</w:t>
      </w:r>
      <w:r w:rsidR="00FB33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1D8" w:rsidRDefault="00B11147" w:rsidP="001761D8">
      <w:pPr>
        <w:pStyle w:val="a3"/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действует 4 племенных предприятия по разведению бурой швицкой, черно-пестрой,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пород.</w:t>
      </w:r>
      <w:r w:rsidRPr="00B11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2019 году реализовано 98 голов племенной продажи молодняка КРС. </w:t>
      </w:r>
      <w:r w:rsidR="00C61322">
        <w:rPr>
          <w:rFonts w:ascii="Times New Roman" w:hAnsi="Times New Roman" w:cs="Times New Roman"/>
          <w:sz w:val="28"/>
          <w:szCs w:val="28"/>
        </w:rPr>
        <w:t>Ли</w:t>
      </w:r>
      <w:r w:rsidR="00FB3305">
        <w:rPr>
          <w:rFonts w:ascii="Times New Roman" w:hAnsi="Times New Roman" w:cs="Times New Roman"/>
          <w:sz w:val="28"/>
          <w:szCs w:val="28"/>
        </w:rPr>
        <w:t>дерами</w:t>
      </w:r>
      <w:r w:rsidR="00C61322">
        <w:rPr>
          <w:rFonts w:ascii="Times New Roman" w:hAnsi="Times New Roman" w:cs="Times New Roman"/>
          <w:sz w:val="28"/>
          <w:szCs w:val="28"/>
        </w:rPr>
        <w:t xml:space="preserve"> по валовому производству молока </w:t>
      </w:r>
      <w:r w:rsidR="00FB3305">
        <w:rPr>
          <w:rFonts w:ascii="Times New Roman" w:hAnsi="Times New Roman" w:cs="Times New Roman"/>
          <w:sz w:val="28"/>
          <w:szCs w:val="28"/>
        </w:rPr>
        <w:t>являются</w:t>
      </w:r>
      <w:r w:rsidR="00C61322">
        <w:rPr>
          <w:rFonts w:ascii="Times New Roman" w:hAnsi="Times New Roman" w:cs="Times New Roman"/>
          <w:sz w:val="28"/>
          <w:szCs w:val="28"/>
        </w:rPr>
        <w:t xml:space="preserve"> ЗАО им. Мичурина, ОАО «Смоленское» по племенной работе, ООО «Агрофирма-</w:t>
      </w:r>
      <w:proofErr w:type="spellStart"/>
      <w:r w:rsidR="00C61322">
        <w:rPr>
          <w:rFonts w:ascii="Times New Roman" w:hAnsi="Times New Roman" w:cs="Times New Roman"/>
          <w:sz w:val="28"/>
          <w:szCs w:val="28"/>
        </w:rPr>
        <w:t>Катынь</w:t>
      </w:r>
      <w:proofErr w:type="spellEnd"/>
      <w:r w:rsidR="00C61322">
        <w:rPr>
          <w:rFonts w:ascii="Times New Roman" w:hAnsi="Times New Roman" w:cs="Times New Roman"/>
          <w:sz w:val="28"/>
          <w:szCs w:val="28"/>
        </w:rPr>
        <w:t>»</w:t>
      </w:r>
      <w:r w:rsidR="006D0C0C">
        <w:rPr>
          <w:rFonts w:ascii="Times New Roman" w:hAnsi="Times New Roman" w:cs="Times New Roman"/>
          <w:sz w:val="28"/>
          <w:szCs w:val="28"/>
        </w:rPr>
        <w:t>,</w:t>
      </w:r>
      <w:r w:rsidR="00FB3305">
        <w:rPr>
          <w:rFonts w:ascii="Times New Roman" w:hAnsi="Times New Roman" w:cs="Times New Roman"/>
          <w:sz w:val="28"/>
          <w:szCs w:val="28"/>
        </w:rPr>
        <w:t xml:space="preserve"> СПК «Талашкино-Агро»,</w:t>
      </w:r>
      <w:r w:rsidR="006D0C0C">
        <w:rPr>
          <w:rFonts w:ascii="Times New Roman" w:hAnsi="Times New Roman" w:cs="Times New Roman"/>
          <w:sz w:val="28"/>
          <w:szCs w:val="28"/>
        </w:rPr>
        <w:t xml:space="preserve"> производству картофеля и овощей – ООО «Козинский тепличный комбинат», ИП Глава К(Ф)Х Ковалев В.В.</w:t>
      </w:r>
      <w:r>
        <w:rPr>
          <w:rFonts w:ascii="Times New Roman" w:hAnsi="Times New Roman" w:cs="Times New Roman"/>
          <w:sz w:val="28"/>
          <w:szCs w:val="28"/>
        </w:rPr>
        <w:t xml:space="preserve">, производству технической культуры рапс – ООО «Козинский тепличный комбинат», ООО «Агро-Форс», производству зерновых и зернобобовых - </w:t>
      </w:r>
      <w:r w:rsidRPr="00B11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«Агрофирма-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Катынь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тепличный комбинат», СПК «Талашкино-Агро», ПСХК «Жуково». </w:t>
      </w:r>
      <w:r w:rsidR="00172D1F">
        <w:rPr>
          <w:rFonts w:ascii="Times New Roman" w:hAnsi="Times New Roman" w:cs="Times New Roman"/>
          <w:sz w:val="28"/>
          <w:szCs w:val="28"/>
        </w:rPr>
        <w:t>Комплекс ООО «</w:t>
      </w:r>
      <w:proofErr w:type="spellStart"/>
      <w:r w:rsidR="00172D1F">
        <w:rPr>
          <w:rFonts w:ascii="Times New Roman" w:hAnsi="Times New Roman" w:cs="Times New Roman"/>
          <w:sz w:val="28"/>
          <w:szCs w:val="28"/>
        </w:rPr>
        <w:t>Агросоюз</w:t>
      </w:r>
      <w:proofErr w:type="spellEnd"/>
      <w:r w:rsidR="00172D1F">
        <w:rPr>
          <w:rFonts w:ascii="Times New Roman" w:hAnsi="Times New Roman" w:cs="Times New Roman"/>
          <w:sz w:val="28"/>
          <w:szCs w:val="28"/>
        </w:rPr>
        <w:t>», несмотря на сложные экономические условия, продолжает работу в замкнутом цикле производства свинины, насчитывая 6500 голов.</w:t>
      </w:r>
      <w:r w:rsidR="001761D8" w:rsidRPr="001761D8">
        <w:rPr>
          <w:rFonts w:ascii="Times New Roman" w:hAnsi="Times New Roman" w:cs="Times New Roman"/>
          <w:sz w:val="28"/>
          <w:szCs w:val="28"/>
        </w:rPr>
        <w:t xml:space="preserve"> </w:t>
      </w:r>
      <w:r w:rsidR="001761D8">
        <w:rPr>
          <w:rFonts w:ascii="Times New Roman" w:hAnsi="Times New Roman" w:cs="Times New Roman"/>
          <w:sz w:val="28"/>
          <w:szCs w:val="28"/>
        </w:rPr>
        <w:t xml:space="preserve">На пастбищном содержании находятся </w:t>
      </w:r>
      <w:r w:rsidR="008F3258">
        <w:rPr>
          <w:rFonts w:ascii="Times New Roman" w:hAnsi="Times New Roman" w:cs="Times New Roman"/>
          <w:sz w:val="28"/>
          <w:szCs w:val="28"/>
        </w:rPr>
        <w:t>8 гуртов коров и 3 гурта телок 4</w:t>
      </w:r>
      <w:r w:rsidR="001761D8">
        <w:rPr>
          <w:rFonts w:ascii="Times New Roman" w:hAnsi="Times New Roman" w:cs="Times New Roman"/>
          <w:sz w:val="28"/>
          <w:szCs w:val="28"/>
        </w:rPr>
        <w:t>-х предприятий и фермерских хозяйств. ООО «Агрофирма-</w:t>
      </w:r>
      <w:proofErr w:type="spellStart"/>
      <w:r w:rsidR="001761D8">
        <w:rPr>
          <w:rFonts w:ascii="Times New Roman" w:hAnsi="Times New Roman" w:cs="Times New Roman"/>
          <w:sz w:val="28"/>
          <w:szCs w:val="28"/>
        </w:rPr>
        <w:t>Катынь</w:t>
      </w:r>
      <w:proofErr w:type="spellEnd"/>
      <w:r w:rsidR="001761D8">
        <w:rPr>
          <w:rFonts w:ascii="Times New Roman" w:hAnsi="Times New Roman" w:cs="Times New Roman"/>
          <w:sz w:val="28"/>
          <w:szCs w:val="28"/>
        </w:rPr>
        <w:t>», СПК «Талашкино-Агро»</w:t>
      </w:r>
      <w:r w:rsidR="008F3258">
        <w:rPr>
          <w:rFonts w:ascii="Times New Roman" w:hAnsi="Times New Roman" w:cs="Times New Roman"/>
          <w:sz w:val="28"/>
          <w:szCs w:val="28"/>
        </w:rPr>
        <w:t xml:space="preserve"> </w:t>
      </w:r>
      <w:r w:rsidR="001761D8">
        <w:rPr>
          <w:rFonts w:ascii="Times New Roman" w:hAnsi="Times New Roman" w:cs="Times New Roman"/>
          <w:sz w:val="28"/>
          <w:szCs w:val="28"/>
        </w:rPr>
        <w:t>завершили пастбищные мероприятия постановкой скота в животноводческие помещения.</w:t>
      </w:r>
      <w:r w:rsidR="008F3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D1F" w:rsidRPr="001761D8" w:rsidRDefault="009B64ED" w:rsidP="00B11147">
      <w:pPr>
        <w:pStyle w:val="a3"/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октября 2019 года, несмотря на сложные погодные условия, на 1 фуражную голову КРС заготовлено 34,7 ц. корм. единиц – 8052 тонны сена, 17910 тонн сенажа, 17250 тонн силоса, выделено на животноводство 3495 тонн фуражного зерна. </w:t>
      </w:r>
      <w:r w:rsidR="001761D8">
        <w:rPr>
          <w:rFonts w:ascii="Times New Roman" w:hAnsi="Times New Roman" w:cs="Times New Roman"/>
          <w:sz w:val="28"/>
          <w:szCs w:val="28"/>
        </w:rPr>
        <w:t>Выполняются</w:t>
      </w:r>
      <w:r w:rsidR="001761D8" w:rsidRPr="001761D8">
        <w:rPr>
          <w:rFonts w:ascii="Times New Roman" w:hAnsi="Times New Roman" w:cs="Times New Roman"/>
          <w:sz w:val="28"/>
          <w:szCs w:val="28"/>
        </w:rPr>
        <w:t xml:space="preserve"> поставленные задачи по уборке урожая зерновых культур, картофеля и овощей</w:t>
      </w:r>
      <w:r w:rsidR="001761D8">
        <w:rPr>
          <w:rFonts w:ascii="Times New Roman" w:hAnsi="Times New Roman" w:cs="Times New Roman"/>
          <w:sz w:val="28"/>
          <w:szCs w:val="28"/>
        </w:rPr>
        <w:t>.  Намолочено зерна – 9578 тонн. 1183 тонны рапса, убрано картофеля – 3540 тонн, 1934 тонны овощей. Поднято зяби 1008 га.</w:t>
      </w:r>
    </w:p>
    <w:p w:rsidR="00A1203D" w:rsidRPr="001761D8" w:rsidRDefault="00094118" w:rsidP="0084264C">
      <w:pPr>
        <w:pStyle w:val="a3"/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перспективах АПК Смоленского района неизменно остается сохранение валового производства молока, разведение крупного рогатого скота молочного направления, развитие птицеводческой отрасли, оформление и введение в оборот земель сельскохозяйственного назначения.</w:t>
      </w:r>
      <w:r w:rsidR="00FE2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8D0" w:rsidRPr="00FE245C" w:rsidRDefault="00FE245C" w:rsidP="00D43299">
      <w:pPr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FE2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То, что такое количество сельскохозяйственных организаций продолжают работать в трудных современных условиях, заслуга наших замечательных руководителей, работа коллективов предприятий. Благодаря  труду, пониманию, терпению район остается в фаворитах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Смоленского региона</w:t>
      </w:r>
      <w:r w:rsidRPr="00FE2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производству сельскохозяйственной продукции.</w:t>
      </w:r>
      <w:r w:rsidRPr="00FE245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554D9" w:rsidRPr="00FE245C" w:rsidRDefault="007554D9" w:rsidP="00D43299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80D8C" w:rsidRDefault="00880D8C" w:rsidP="008F2F96">
      <w:pPr>
        <w:spacing w:after="0"/>
        <w:ind w:left="-567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FA077A" w:rsidRPr="00FA077A" w:rsidRDefault="00FA077A" w:rsidP="00FA077A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Pr="00FA077A">
        <w:rPr>
          <w:rFonts w:ascii="Times New Roman" w:hAnsi="Times New Roman" w:cs="Times New Roman"/>
          <w:sz w:val="28"/>
          <w:szCs w:val="28"/>
        </w:rPr>
        <w:t>аместител</w:t>
      </w:r>
      <w:r w:rsidRPr="00FA077A">
        <w:rPr>
          <w:rFonts w:ascii="Times New Roman" w:hAnsi="Times New Roman" w:cs="Times New Roman"/>
          <w:sz w:val="28"/>
          <w:szCs w:val="28"/>
        </w:rPr>
        <w:t>ь</w:t>
      </w:r>
      <w:r w:rsidRPr="00FA077A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</w:t>
      </w:r>
    </w:p>
    <w:p w:rsidR="00FA077A" w:rsidRPr="00FA077A" w:rsidRDefault="00FA077A" w:rsidP="00FA077A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FA077A">
        <w:rPr>
          <w:rFonts w:ascii="Times New Roman" w:hAnsi="Times New Roman" w:cs="Times New Roman"/>
          <w:sz w:val="28"/>
          <w:szCs w:val="28"/>
        </w:rPr>
        <w:t xml:space="preserve">«Смоленский район» Смоленской области </w:t>
      </w:r>
      <w:r w:rsidRPr="00FA077A">
        <w:rPr>
          <w:rFonts w:ascii="Times New Roman" w:hAnsi="Times New Roman" w:cs="Times New Roman"/>
          <w:sz w:val="28"/>
          <w:szCs w:val="28"/>
        </w:rPr>
        <w:t>–</w:t>
      </w:r>
      <w:r w:rsidRPr="00FA0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D8C" w:rsidRPr="00FA077A" w:rsidRDefault="00FA077A" w:rsidP="00FA077A">
      <w:pPr>
        <w:pStyle w:val="a4"/>
        <w:ind w:left="-567"/>
        <w:rPr>
          <w:rFonts w:ascii="Times New Roman" w:hAnsi="Times New Roman" w:cs="Times New Roman"/>
          <w:sz w:val="28"/>
          <w:szCs w:val="28"/>
          <w:highlight w:val="lightGray"/>
        </w:rPr>
      </w:pPr>
      <w:r w:rsidRPr="00FA077A">
        <w:rPr>
          <w:rFonts w:ascii="Times New Roman" w:hAnsi="Times New Roman" w:cs="Times New Roman"/>
          <w:sz w:val="28"/>
          <w:szCs w:val="28"/>
        </w:rPr>
        <w:t xml:space="preserve">начальник отдела сельского хозяйства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A077A">
        <w:rPr>
          <w:rFonts w:ascii="Times New Roman" w:hAnsi="Times New Roman" w:cs="Times New Roman"/>
          <w:sz w:val="28"/>
          <w:szCs w:val="28"/>
        </w:rPr>
        <w:t xml:space="preserve">А.В. </w:t>
      </w:r>
      <w:r w:rsidRPr="00FA077A">
        <w:rPr>
          <w:rFonts w:ascii="Times New Roman" w:hAnsi="Times New Roman" w:cs="Times New Roman"/>
          <w:bCs/>
          <w:sz w:val="28"/>
          <w:szCs w:val="28"/>
        </w:rPr>
        <w:t>Ярославцев</w:t>
      </w:r>
    </w:p>
    <w:p w:rsidR="00880D8C" w:rsidRDefault="00880D8C" w:rsidP="008F2F96">
      <w:pPr>
        <w:spacing w:after="0"/>
        <w:ind w:left="-567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880D8C" w:rsidRDefault="00880D8C" w:rsidP="008F2F96">
      <w:pPr>
        <w:spacing w:after="0"/>
        <w:ind w:left="-567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880D8C" w:rsidRDefault="00880D8C" w:rsidP="008F2F96">
      <w:pPr>
        <w:spacing w:after="0"/>
        <w:ind w:left="-567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880D8C" w:rsidRDefault="00880D8C" w:rsidP="008F2F96">
      <w:pPr>
        <w:spacing w:after="0"/>
        <w:ind w:left="-567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880D8C" w:rsidRDefault="00880D8C" w:rsidP="008F2F96">
      <w:pPr>
        <w:spacing w:after="0"/>
        <w:ind w:left="-567"/>
        <w:rPr>
          <w:rFonts w:ascii="Times New Roman" w:hAnsi="Times New Roman" w:cs="Times New Roman"/>
          <w:sz w:val="28"/>
          <w:szCs w:val="28"/>
          <w:highlight w:val="lightGray"/>
        </w:rPr>
      </w:pPr>
    </w:p>
    <w:sectPr w:rsidR="00880D8C" w:rsidSect="00F6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059FD"/>
    <w:multiLevelType w:val="hybridMultilevel"/>
    <w:tmpl w:val="A2729F8A"/>
    <w:lvl w:ilvl="0" w:tplc="296C718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797"/>
    <w:rsid w:val="0000080D"/>
    <w:rsid w:val="0006104A"/>
    <w:rsid w:val="00094118"/>
    <w:rsid w:val="000C728D"/>
    <w:rsid w:val="00163A02"/>
    <w:rsid w:val="00172D1F"/>
    <w:rsid w:val="00174A77"/>
    <w:rsid w:val="001761D8"/>
    <w:rsid w:val="00191E6D"/>
    <w:rsid w:val="001A5E4D"/>
    <w:rsid w:val="00224E03"/>
    <w:rsid w:val="002627B5"/>
    <w:rsid w:val="00274B13"/>
    <w:rsid w:val="002914C6"/>
    <w:rsid w:val="00295A84"/>
    <w:rsid w:val="002B4614"/>
    <w:rsid w:val="002C33A0"/>
    <w:rsid w:val="002D133B"/>
    <w:rsid w:val="0032302E"/>
    <w:rsid w:val="003310DD"/>
    <w:rsid w:val="00374438"/>
    <w:rsid w:val="003A1512"/>
    <w:rsid w:val="003D65AD"/>
    <w:rsid w:val="004227CC"/>
    <w:rsid w:val="00437EF8"/>
    <w:rsid w:val="004438D0"/>
    <w:rsid w:val="00475D07"/>
    <w:rsid w:val="004B12D7"/>
    <w:rsid w:val="00516C5A"/>
    <w:rsid w:val="00522245"/>
    <w:rsid w:val="00541B8D"/>
    <w:rsid w:val="00561F4E"/>
    <w:rsid w:val="005707AC"/>
    <w:rsid w:val="005D064D"/>
    <w:rsid w:val="00632DD2"/>
    <w:rsid w:val="00690051"/>
    <w:rsid w:val="00695913"/>
    <w:rsid w:val="006D0C0C"/>
    <w:rsid w:val="006D4C75"/>
    <w:rsid w:val="00746F93"/>
    <w:rsid w:val="007554D9"/>
    <w:rsid w:val="007A0FD8"/>
    <w:rsid w:val="007A7EE1"/>
    <w:rsid w:val="007E7B24"/>
    <w:rsid w:val="0084264C"/>
    <w:rsid w:val="00880D8C"/>
    <w:rsid w:val="008B34CE"/>
    <w:rsid w:val="008F2F96"/>
    <w:rsid w:val="008F3258"/>
    <w:rsid w:val="00937A91"/>
    <w:rsid w:val="0096429A"/>
    <w:rsid w:val="00965C8C"/>
    <w:rsid w:val="009B1070"/>
    <w:rsid w:val="009B64ED"/>
    <w:rsid w:val="00A1203D"/>
    <w:rsid w:val="00A35764"/>
    <w:rsid w:val="00A82C6E"/>
    <w:rsid w:val="00A90B1F"/>
    <w:rsid w:val="00AB1E19"/>
    <w:rsid w:val="00AD5EC4"/>
    <w:rsid w:val="00AF06F1"/>
    <w:rsid w:val="00B10056"/>
    <w:rsid w:val="00B11147"/>
    <w:rsid w:val="00B673CA"/>
    <w:rsid w:val="00BF526F"/>
    <w:rsid w:val="00C572DC"/>
    <w:rsid w:val="00C61322"/>
    <w:rsid w:val="00CA1E7A"/>
    <w:rsid w:val="00CB7C01"/>
    <w:rsid w:val="00D01F1A"/>
    <w:rsid w:val="00D43299"/>
    <w:rsid w:val="00D61081"/>
    <w:rsid w:val="00D80274"/>
    <w:rsid w:val="00D9583C"/>
    <w:rsid w:val="00DA6F64"/>
    <w:rsid w:val="00DF4E8B"/>
    <w:rsid w:val="00E32DB8"/>
    <w:rsid w:val="00E60797"/>
    <w:rsid w:val="00E74346"/>
    <w:rsid w:val="00EE4960"/>
    <w:rsid w:val="00EF2AEE"/>
    <w:rsid w:val="00F5039F"/>
    <w:rsid w:val="00F67F77"/>
    <w:rsid w:val="00FA077A"/>
    <w:rsid w:val="00FB3305"/>
    <w:rsid w:val="00FE245C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BF6CF-44E7-4D8C-92B2-5BF712C0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B24"/>
    <w:pPr>
      <w:ind w:left="720"/>
      <w:contextualSpacing/>
    </w:pPr>
  </w:style>
  <w:style w:type="paragraph" w:styleId="a4">
    <w:name w:val="No Spacing"/>
    <w:uiPriority w:val="1"/>
    <w:qFormat/>
    <w:rsid w:val="00FA0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4FB61-2316-4EF5-BEF0-7096BFE74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duh-03.08.2012</dc:creator>
  <cp:lastModifiedBy>User</cp:lastModifiedBy>
  <cp:revision>11</cp:revision>
  <dcterms:created xsi:type="dcterms:W3CDTF">2019-09-23T08:49:00Z</dcterms:created>
  <dcterms:modified xsi:type="dcterms:W3CDTF">2019-10-22T07:31:00Z</dcterms:modified>
</cp:coreProperties>
</file>