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23" w:rsidRDefault="00972523" w:rsidP="00972523">
      <w:pPr>
        <w:pStyle w:val="a9"/>
        <w:rPr>
          <w:b/>
        </w:rPr>
      </w:pPr>
      <w:r>
        <w:rPr>
          <w:b/>
        </w:rPr>
        <w:t xml:space="preserve">                                    Утверждаю</w:t>
      </w:r>
    </w:p>
    <w:p w:rsidR="00972523" w:rsidRDefault="00972523" w:rsidP="00972523">
      <w:pPr>
        <w:pStyle w:val="a9"/>
      </w:pPr>
      <w:r>
        <w:t xml:space="preserve">                                                                   </w:t>
      </w:r>
      <w:r w:rsidRPr="00316EFD">
        <w:t>Начальник отдела экономики</w:t>
      </w:r>
      <w:r>
        <w:t xml:space="preserve"> и</w:t>
      </w:r>
    </w:p>
    <w:p w:rsidR="00972523" w:rsidRDefault="00972523" w:rsidP="00972523">
      <w:pPr>
        <w:pStyle w:val="a9"/>
      </w:pPr>
      <w:r>
        <w:t xml:space="preserve">                                                      комплексного развития</w:t>
      </w:r>
    </w:p>
    <w:p w:rsidR="00972523" w:rsidRDefault="00972523" w:rsidP="00972523">
      <w:pPr>
        <w:pStyle w:val="a9"/>
      </w:pPr>
      <w:r>
        <w:t xml:space="preserve">                                           </w:t>
      </w:r>
      <w:r w:rsidR="00BC6228">
        <w:t xml:space="preserve">                            </w:t>
      </w:r>
      <w:r>
        <w:t xml:space="preserve">Администрации </w:t>
      </w:r>
      <w:proofErr w:type="gramStart"/>
      <w:r>
        <w:t>муниципального</w:t>
      </w:r>
      <w:proofErr w:type="gramEnd"/>
    </w:p>
    <w:p w:rsidR="00972523" w:rsidRDefault="00972523" w:rsidP="00972523">
      <w:pPr>
        <w:pStyle w:val="a9"/>
      </w:pPr>
      <w:r>
        <w:t xml:space="preserve">                                           </w:t>
      </w:r>
      <w:r w:rsidR="00BC6228">
        <w:t xml:space="preserve">                              </w:t>
      </w:r>
      <w:r>
        <w:t xml:space="preserve">образования «Смоленский район» </w:t>
      </w:r>
    </w:p>
    <w:p w:rsidR="00972523" w:rsidRDefault="00972523" w:rsidP="00972523">
      <w:pPr>
        <w:pStyle w:val="a9"/>
      </w:pPr>
      <w:r>
        <w:t xml:space="preserve">                                                 Смоленской области </w:t>
      </w:r>
    </w:p>
    <w:p w:rsidR="00972523" w:rsidRDefault="00972523" w:rsidP="00972523">
      <w:pPr>
        <w:pStyle w:val="a9"/>
      </w:pPr>
      <w:r>
        <w:t xml:space="preserve">                                           О. И. </w:t>
      </w:r>
      <w:proofErr w:type="spellStart"/>
      <w:r>
        <w:t>Павликова</w:t>
      </w:r>
      <w:proofErr w:type="spellEnd"/>
    </w:p>
    <w:p w:rsidR="00972523" w:rsidRDefault="00972523" w:rsidP="003A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78" w:rsidRDefault="003A7854" w:rsidP="003A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854">
        <w:rPr>
          <w:rFonts w:ascii="Times New Roman" w:hAnsi="Times New Roman" w:cs="Times New Roman"/>
          <w:b/>
          <w:sz w:val="28"/>
          <w:szCs w:val="28"/>
        </w:rPr>
        <w:t>Годовой отчет о ходе реализации и оценке эффективности ведомственной целевой программы «Развитие малого и среднего предпринимательства на территории муниципального образования «Смоленский район» Смоленской области»</w:t>
      </w:r>
      <w:r w:rsidR="000807A0">
        <w:rPr>
          <w:rFonts w:ascii="Times New Roman" w:hAnsi="Times New Roman" w:cs="Times New Roman"/>
          <w:b/>
          <w:sz w:val="28"/>
          <w:szCs w:val="28"/>
        </w:rPr>
        <w:t xml:space="preserve"> за 2014 год</w:t>
      </w:r>
    </w:p>
    <w:p w:rsidR="008E6294" w:rsidRDefault="008E6294" w:rsidP="00211C4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807A0" w:rsidRPr="008E6294">
        <w:rPr>
          <w:rFonts w:ascii="Times New Roman" w:hAnsi="Times New Roman" w:cs="Times New Roman"/>
          <w:b/>
          <w:sz w:val="28"/>
          <w:szCs w:val="28"/>
        </w:rPr>
        <w:t xml:space="preserve">Результаты, достигнутые </w:t>
      </w:r>
      <w:r w:rsidR="00D71FBF" w:rsidRPr="008E6294">
        <w:rPr>
          <w:rFonts w:ascii="Times New Roman" w:hAnsi="Times New Roman" w:cs="Times New Roman"/>
          <w:b/>
          <w:sz w:val="28"/>
          <w:szCs w:val="28"/>
        </w:rPr>
        <w:t xml:space="preserve"> за отчетный период</w:t>
      </w:r>
      <w:r w:rsidR="00E65187" w:rsidRPr="008E62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6294" w:rsidRDefault="008E6294" w:rsidP="00211C4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65187" w:rsidRPr="008E6294">
        <w:rPr>
          <w:rFonts w:ascii="Times New Roman" w:hAnsi="Times New Roman" w:cs="Times New Roman"/>
          <w:sz w:val="28"/>
          <w:szCs w:val="28"/>
        </w:rPr>
        <w:t>увеличение в общем числе малых и</w:t>
      </w:r>
      <w:r>
        <w:rPr>
          <w:rFonts w:ascii="Times New Roman" w:hAnsi="Times New Roman" w:cs="Times New Roman"/>
          <w:sz w:val="28"/>
          <w:szCs w:val="28"/>
        </w:rPr>
        <w:t xml:space="preserve"> средних предприятий;</w:t>
      </w:r>
    </w:p>
    <w:p w:rsidR="008E6294" w:rsidRDefault="008E6294" w:rsidP="00211C4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="00E65187" w:rsidRPr="008E6294">
        <w:rPr>
          <w:rFonts w:ascii="Times New Roman" w:hAnsi="Times New Roman" w:cs="Times New Roman"/>
          <w:sz w:val="28"/>
          <w:szCs w:val="28"/>
        </w:rPr>
        <w:t>численности работающих  на малых и средних предприятиях</w:t>
      </w:r>
      <w:r w:rsidRPr="008E629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8E6294" w:rsidRDefault="008E6294" w:rsidP="00211C4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6294">
        <w:rPr>
          <w:rFonts w:ascii="Times New Roman" w:hAnsi="Times New Roman" w:cs="Times New Roman"/>
          <w:sz w:val="28"/>
          <w:szCs w:val="28"/>
        </w:rPr>
        <w:t>увеличение доли налоговых поступлений от субъектов малого и среднего предпринимательства в бюджет муниципального образования</w:t>
      </w:r>
      <w:r w:rsidR="008911B3">
        <w:rPr>
          <w:rFonts w:ascii="Times New Roman" w:hAnsi="Times New Roman" w:cs="Times New Roman"/>
          <w:sz w:val="28"/>
          <w:szCs w:val="28"/>
        </w:rPr>
        <w:t>.</w:t>
      </w:r>
    </w:p>
    <w:p w:rsidR="008911B3" w:rsidRPr="007C24E8" w:rsidRDefault="008911B3" w:rsidP="00211C40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E8">
        <w:rPr>
          <w:rFonts w:ascii="Times New Roman" w:hAnsi="Times New Roman" w:cs="Times New Roman"/>
          <w:b/>
          <w:sz w:val="28"/>
          <w:szCs w:val="28"/>
        </w:rPr>
        <w:t>2. Перечень мероприятий</w:t>
      </w:r>
      <w:r w:rsidR="00CF7536">
        <w:rPr>
          <w:rFonts w:ascii="Times New Roman" w:hAnsi="Times New Roman" w:cs="Times New Roman"/>
          <w:b/>
          <w:sz w:val="28"/>
          <w:szCs w:val="28"/>
        </w:rPr>
        <w:t>, проводимых в рамках программы</w:t>
      </w:r>
    </w:p>
    <w:p w:rsidR="00F44C31" w:rsidRDefault="00F44C31" w:rsidP="00211C4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проведены следующие мероприятия:</w:t>
      </w:r>
    </w:p>
    <w:p w:rsidR="00C5610A" w:rsidRDefault="00A003C0" w:rsidP="00211C4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C40">
        <w:rPr>
          <w:rFonts w:ascii="Times New Roman" w:hAnsi="Times New Roman" w:cs="Times New Roman"/>
          <w:sz w:val="28"/>
          <w:szCs w:val="28"/>
        </w:rPr>
        <w:t>мониторинг проблем, препятствующих развитию малого и среднего предпринимательства;</w:t>
      </w:r>
    </w:p>
    <w:p w:rsidR="00211C40" w:rsidRDefault="00211C40" w:rsidP="00211C4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49F">
        <w:rPr>
          <w:rFonts w:ascii="Times New Roman" w:hAnsi="Times New Roman" w:cs="Times New Roman"/>
          <w:sz w:val="28"/>
          <w:szCs w:val="28"/>
        </w:rPr>
        <w:t>изучение влияния федерального и областного законодательства на состояние малого и среднего предпринимательства;</w:t>
      </w:r>
    </w:p>
    <w:p w:rsidR="007C24E8" w:rsidRDefault="00C5610A" w:rsidP="00211C4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опубликование</w:t>
      </w:r>
      <w:r w:rsidR="00646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646B00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446C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6B00">
        <w:rPr>
          <w:rFonts w:ascii="Times New Roman" w:hAnsi="Times New Roman" w:cs="Times New Roman"/>
          <w:sz w:val="28"/>
          <w:szCs w:val="28"/>
        </w:rPr>
        <w:t xml:space="preserve"> по вопросам малого и среднего предпринимательства;</w:t>
      </w:r>
    </w:p>
    <w:p w:rsidR="00646B00" w:rsidRDefault="00C5610A" w:rsidP="00211C4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B00">
        <w:rPr>
          <w:rFonts w:ascii="Times New Roman" w:hAnsi="Times New Roman" w:cs="Times New Roman"/>
          <w:sz w:val="28"/>
          <w:szCs w:val="28"/>
        </w:rPr>
        <w:t>проведение ежегодного районного конкурса «Лучший предприниматель года»  среди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CD7" w:rsidRDefault="000A1CD7" w:rsidP="00211C4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общедоступного раздела, содержащего правовую и иную информацию, связанную с деятельностью малого и среднего предпринимательства;</w:t>
      </w:r>
    </w:p>
    <w:p w:rsidR="008E6294" w:rsidRDefault="00C5610A" w:rsidP="00211C4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дислокации объектов торговли, общественного питания и бытового обслуживания на территории района;</w:t>
      </w:r>
    </w:p>
    <w:p w:rsidR="00A003C0" w:rsidRDefault="00A003C0" w:rsidP="00211C4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торгового реестра хозяйствующих субъектов, осуществляющих торговую деятельность</w:t>
      </w:r>
      <w:r w:rsidR="00765A10">
        <w:rPr>
          <w:rFonts w:ascii="Times New Roman" w:hAnsi="Times New Roman" w:cs="Times New Roman"/>
          <w:sz w:val="28"/>
          <w:szCs w:val="28"/>
        </w:rPr>
        <w:t xml:space="preserve"> и поставки товаров на территории района;</w:t>
      </w:r>
    </w:p>
    <w:p w:rsidR="00211C40" w:rsidRDefault="00211C40" w:rsidP="00211C4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анализ статистических данных, предоставляемых субъектами малого и среднего предпринимательства в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ежегодный </w:t>
      </w:r>
      <w:r>
        <w:rPr>
          <w:rFonts w:ascii="Times New Roman" w:hAnsi="Times New Roman" w:cs="Times New Roman"/>
          <w:sz w:val="28"/>
          <w:szCs w:val="28"/>
        </w:rPr>
        <w:lastRenderedPageBreak/>
        <w:t>мониторинг деятельности субъектов малого и среднего предпринимательства;</w:t>
      </w:r>
    </w:p>
    <w:p w:rsidR="00446CEE" w:rsidRDefault="00E30E8F" w:rsidP="00211C4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программы ока</w:t>
      </w:r>
      <w:r w:rsidR="00BB4A8C">
        <w:rPr>
          <w:rFonts w:ascii="Times New Roman" w:hAnsi="Times New Roman" w:cs="Times New Roman"/>
          <w:sz w:val="28"/>
          <w:szCs w:val="28"/>
        </w:rPr>
        <w:t>зывали</w:t>
      </w:r>
      <w:r>
        <w:rPr>
          <w:rFonts w:ascii="Times New Roman" w:hAnsi="Times New Roman" w:cs="Times New Roman"/>
          <w:sz w:val="28"/>
          <w:szCs w:val="28"/>
        </w:rPr>
        <w:t>сь содействие гражданам в получении профессиональной подготовки на курсах по организации предпринимательской деятельности, имущественная поддержка субъектам малого и среднего предпринимательства</w:t>
      </w:r>
      <w:r w:rsidR="00CF753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№159-ФЗ</w:t>
      </w:r>
      <w:r w:rsidR="002131CA">
        <w:rPr>
          <w:rFonts w:ascii="Times New Roman" w:hAnsi="Times New Roman" w:cs="Times New Roman"/>
          <w:sz w:val="28"/>
          <w:szCs w:val="28"/>
        </w:rPr>
        <w:t xml:space="preserve"> от 22.07.2008 г. Субъектам малого и среднего предпринимательства</w:t>
      </w:r>
      <w:r w:rsidR="00BB4A8C">
        <w:rPr>
          <w:rFonts w:ascii="Times New Roman" w:hAnsi="Times New Roman" w:cs="Times New Roman"/>
          <w:sz w:val="28"/>
          <w:szCs w:val="28"/>
        </w:rPr>
        <w:t xml:space="preserve"> предоставлено участие в конкурсах по размещению муниципальных заказов на поставки товаров, выполнение работ, оказание</w:t>
      </w:r>
      <w:r w:rsidR="00446CEE">
        <w:rPr>
          <w:rFonts w:ascii="Times New Roman" w:hAnsi="Times New Roman" w:cs="Times New Roman"/>
          <w:sz w:val="28"/>
          <w:szCs w:val="28"/>
        </w:rPr>
        <w:t xml:space="preserve">  услуг.</w:t>
      </w:r>
      <w:proofErr w:type="gramEnd"/>
    </w:p>
    <w:p w:rsidR="00837439" w:rsidRDefault="00446CEE" w:rsidP="00211C4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Невыполненные мероприятия:  участие в сельскохозяйственных ярмарках, проведение круглых столов, семинаров с участием малого и среднего предпринимательства. Данные мероприятия не проводились в связи с дефицитом бюджета района</w:t>
      </w:r>
      <w:r w:rsidR="00983C90">
        <w:rPr>
          <w:rFonts w:ascii="Times New Roman" w:hAnsi="Times New Roman" w:cs="Times New Roman"/>
          <w:sz w:val="28"/>
          <w:szCs w:val="28"/>
        </w:rPr>
        <w:t>.</w:t>
      </w:r>
    </w:p>
    <w:p w:rsidR="00ED7D3C" w:rsidRPr="00ED7D3C" w:rsidRDefault="00ED7D3C" w:rsidP="00211C40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3C">
        <w:rPr>
          <w:rFonts w:ascii="Times New Roman" w:hAnsi="Times New Roman" w:cs="Times New Roman"/>
          <w:b/>
          <w:sz w:val="28"/>
          <w:szCs w:val="28"/>
        </w:rPr>
        <w:t>3. Анализ факторов, повлиявших на ход реализации программы</w:t>
      </w:r>
    </w:p>
    <w:p w:rsidR="00ED7D3C" w:rsidRDefault="00ED7D3C" w:rsidP="00211C4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дефицитом бюджета района сокращен объем финансирования на реализацию программы.</w:t>
      </w:r>
    </w:p>
    <w:p w:rsidR="00ED7D3C" w:rsidRDefault="00ED7D3C" w:rsidP="00211C40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3C">
        <w:rPr>
          <w:rFonts w:ascii="Times New Roman" w:hAnsi="Times New Roman" w:cs="Times New Roman"/>
          <w:b/>
          <w:sz w:val="28"/>
          <w:szCs w:val="28"/>
        </w:rPr>
        <w:t>4. Данные об использовании бюджетных ассигнований и иных средств на выполнение мероприятий</w:t>
      </w:r>
      <w:r w:rsidR="001E7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/>
      </w:tblPr>
      <w:tblGrid>
        <w:gridCol w:w="2977"/>
        <w:gridCol w:w="3402"/>
        <w:gridCol w:w="2693"/>
      </w:tblGrid>
      <w:tr w:rsidR="001E7268" w:rsidRPr="001E7268" w:rsidTr="001E7268">
        <w:tc>
          <w:tcPr>
            <w:tcW w:w="2977" w:type="dxa"/>
          </w:tcPr>
          <w:p w:rsidR="001E7268" w:rsidRPr="001E7268" w:rsidRDefault="001E7268" w:rsidP="001E7268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Объем финансирования, тыс.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3402" w:type="dxa"/>
          </w:tcPr>
          <w:p w:rsidR="001E7268" w:rsidRPr="001E7268" w:rsidRDefault="001E7268" w:rsidP="001E7268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Фактически израсходовано, тыс.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2693" w:type="dxa"/>
          </w:tcPr>
          <w:p w:rsidR="001E7268" w:rsidRPr="001E7268" w:rsidRDefault="001E7268" w:rsidP="001E7268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 исполнения</w:t>
            </w:r>
          </w:p>
        </w:tc>
      </w:tr>
      <w:tr w:rsidR="001E7268" w:rsidRPr="001E7268" w:rsidTr="001E7268">
        <w:tc>
          <w:tcPr>
            <w:tcW w:w="2977" w:type="dxa"/>
          </w:tcPr>
          <w:p w:rsidR="001E7268" w:rsidRPr="001E7268" w:rsidRDefault="001E7268" w:rsidP="001E7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3402" w:type="dxa"/>
          </w:tcPr>
          <w:p w:rsidR="001E7268" w:rsidRPr="001E7268" w:rsidRDefault="001E7268" w:rsidP="001E7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sz w:val="26"/>
                <w:szCs w:val="26"/>
              </w:rPr>
              <w:t>35,6</w:t>
            </w:r>
          </w:p>
        </w:tc>
        <w:tc>
          <w:tcPr>
            <w:tcW w:w="2693" w:type="dxa"/>
          </w:tcPr>
          <w:p w:rsidR="001E7268" w:rsidRPr="001E7268" w:rsidRDefault="001E7268" w:rsidP="001E7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sz w:val="26"/>
                <w:szCs w:val="26"/>
              </w:rPr>
              <w:t>71,2</w:t>
            </w:r>
          </w:p>
        </w:tc>
      </w:tr>
    </w:tbl>
    <w:p w:rsidR="00ED7D3C" w:rsidRPr="00ED7D3C" w:rsidRDefault="00ED7D3C" w:rsidP="00211C40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D9D" w:rsidRDefault="00ED7D3C" w:rsidP="00211C40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3C">
        <w:rPr>
          <w:rFonts w:ascii="Times New Roman" w:hAnsi="Times New Roman" w:cs="Times New Roman"/>
          <w:b/>
          <w:sz w:val="28"/>
          <w:szCs w:val="28"/>
        </w:rPr>
        <w:t>5. Информация о внесенных ответственным исполнителем изменениях в программу</w:t>
      </w:r>
    </w:p>
    <w:p w:rsidR="00ED7D3C" w:rsidRPr="00ED7D3C" w:rsidRDefault="00ED7D3C" w:rsidP="00211C4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D3C">
        <w:rPr>
          <w:rFonts w:ascii="Times New Roman" w:hAnsi="Times New Roman" w:cs="Times New Roman"/>
          <w:sz w:val="28"/>
          <w:szCs w:val="28"/>
        </w:rPr>
        <w:t xml:space="preserve">В течение 2014 года 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программу не вносились.</w:t>
      </w:r>
    </w:p>
    <w:p w:rsidR="00825D9D" w:rsidRDefault="00825D9D" w:rsidP="00211C4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D9D" w:rsidRDefault="00825D9D" w:rsidP="00211C4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D9D" w:rsidRPr="008E6294" w:rsidRDefault="00825D9D" w:rsidP="00211C4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5D9D" w:rsidRPr="008E6294" w:rsidSect="000B1BF3">
      <w:pgSz w:w="11906" w:h="16838"/>
      <w:pgMar w:top="9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E9" w:rsidRDefault="001B09E9" w:rsidP="000B1BF3">
      <w:pPr>
        <w:spacing w:after="0" w:line="240" w:lineRule="auto"/>
      </w:pPr>
      <w:r>
        <w:separator/>
      </w:r>
    </w:p>
  </w:endnote>
  <w:endnote w:type="continuationSeparator" w:id="0">
    <w:p w:rsidR="001B09E9" w:rsidRDefault="001B09E9" w:rsidP="000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E9" w:rsidRDefault="001B09E9" w:rsidP="000B1BF3">
      <w:pPr>
        <w:spacing w:after="0" w:line="240" w:lineRule="auto"/>
      </w:pPr>
      <w:r>
        <w:separator/>
      </w:r>
    </w:p>
  </w:footnote>
  <w:footnote w:type="continuationSeparator" w:id="0">
    <w:p w:rsidR="001B09E9" w:rsidRDefault="001B09E9" w:rsidP="000B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038"/>
    <w:multiLevelType w:val="hybridMultilevel"/>
    <w:tmpl w:val="0FD4A33E"/>
    <w:lvl w:ilvl="0" w:tplc="7FAC702E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82E2151"/>
    <w:multiLevelType w:val="hybridMultilevel"/>
    <w:tmpl w:val="4DFE7DC8"/>
    <w:lvl w:ilvl="0" w:tplc="0CFC8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854"/>
    <w:rsid w:val="000807A0"/>
    <w:rsid w:val="0009049F"/>
    <w:rsid w:val="000A1CD7"/>
    <w:rsid w:val="000B1BF3"/>
    <w:rsid w:val="001B09E9"/>
    <w:rsid w:val="001E7268"/>
    <w:rsid w:val="00211C40"/>
    <w:rsid w:val="0021205E"/>
    <w:rsid w:val="002131CA"/>
    <w:rsid w:val="003A7854"/>
    <w:rsid w:val="00402C8B"/>
    <w:rsid w:val="00446CEE"/>
    <w:rsid w:val="00646B00"/>
    <w:rsid w:val="00765A10"/>
    <w:rsid w:val="007C24E8"/>
    <w:rsid w:val="00825D9D"/>
    <w:rsid w:val="00837439"/>
    <w:rsid w:val="008911B3"/>
    <w:rsid w:val="008E6294"/>
    <w:rsid w:val="0091754F"/>
    <w:rsid w:val="00972523"/>
    <w:rsid w:val="00983C90"/>
    <w:rsid w:val="00A003C0"/>
    <w:rsid w:val="00AE4D5E"/>
    <w:rsid w:val="00B41478"/>
    <w:rsid w:val="00BB4A8C"/>
    <w:rsid w:val="00BC6228"/>
    <w:rsid w:val="00C5610A"/>
    <w:rsid w:val="00CF7536"/>
    <w:rsid w:val="00D71FBF"/>
    <w:rsid w:val="00E30E8F"/>
    <w:rsid w:val="00E65187"/>
    <w:rsid w:val="00ED7D3C"/>
    <w:rsid w:val="00F4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15</cp:revision>
  <cp:lastPrinted>2015-06-01T09:22:00Z</cp:lastPrinted>
  <dcterms:created xsi:type="dcterms:W3CDTF">2015-05-29T09:20:00Z</dcterms:created>
  <dcterms:modified xsi:type="dcterms:W3CDTF">2015-06-01T09:26:00Z</dcterms:modified>
</cp:coreProperties>
</file>